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w:t>
      </w:r>
      <w:r w:rsidR="005D19A6">
        <w:rPr>
          <w:sz w:val="28"/>
          <w:szCs w:val="28"/>
          <w:lang w:val="kk-KZ"/>
        </w:rPr>
        <w:t>5</w:t>
      </w:r>
      <w:r w:rsidR="00501D4B">
        <w:rPr>
          <w:sz w:val="28"/>
          <w:szCs w:val="28"/>
          <w:lang w:val="kk-KZ"/>
        </w:rPr>
        <w:t>2</w:t>
      </w:r>
    </w:p>
    <w:p w:rsidR="000A7C81" w:rsidRPr="00B66AEE"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Default="000A7C81" w:rsidP="000A7C81">
      <w:pPr>
        <w:spacing w:after="0" w:line="240" w:lineRule="auto"/>
        <w:ind w:firstLine="708"/>
        <w:jc w:val="center"/>
        <w:rPr>
          <w:rFonts w:ascii="Times New Roman" w:hAnsi="Times New Roman"/>
          <w:b/>
          <w:sz w:val="28"/>
          <w:szCs w:val="28"/>
          <w:lang w:val="kk-KZ"/>
        </w:rPr>
      </w:pPr>
      <w:r w:rsidRPr="00317A91">
        <w:rPr>
          <w:rFonts w:ascii="Times New Roman" w:hAnsi="Times New Roman"/>
          <w:b/>
          <w:sz w:val="28"/>
          <w:szCs w:val="28"/>
          <w:lang w:val="kk-KZ"/>
        </w:rPr>
        <w:t>Баға ұсыныстарын сұрату тәсілімен медициналық бұйымдарды сатып алуды өткізу туралы.</w:t>
      </w:r>
    </w:p>
    <w:p w:rsidR="000A7C81" w:rsidRDefault="000A7C81" w:rsidP="000A7C81">
      <w:pPr>
        <w:spacing w:after="0" w:line="240" w:lineRule="auto"/>
        <w:ind w:firstLine="708"/>
        <w:jc w:val="center"/>
        <w:rPr>
          <w:rFonts w:ascii="Times New Roman" w:hAnsi="Times New Roman"/>
          <w:b/>
          <w:sz w:val="28"/>
          <w:szCs w:val="28"/>
          <w:lang w:val="kk-KZ"/>
        </w:rPr>
      </w:pPr>
    </w:p>
    <w:p w:rsidR="000A7C81" w:rsidRDefault="000A7C81" w:rsidP="000A7C81">
      <w:pPr>
        <w:spacing w:after="0" w:line="240" w:lineRule="auto"/>
        <w:ind w:firstLine="708"/>
        <w:rPr>
          <w:rFonts w:ascii="Times New Roman" w:hAnsi="Times New Roman"/>
          <w:color w:val="000000"/>
          <w:sz w:val="28"/>
          <w:szCs w:val="20"/>
          <w:lang w:val="kk-KZ"/>
        </w:rPr>
      </w:pPr>
      <w:r w:rsidRPr="005A1D9C">
        <w:rPr>
          <w:rFonts w:ascii="Times New Roman" w:hAnsi="Times New Roman"/>
          <w:color w:val="000000"/>
          <w:sz w:val="28"/>
          <w:szCs w:val="20"/>
          <w:lang w:val="kk-KZ"/>
        </w:rPr>
        <w:t>Степногорск қ.</w:t>
      </w:r>
      <w:r w:rsidRPr="005A1D9C">
        <w:rPr>
          <w:rFonts w:ascii="Times New Roman" w:hAnsi="Times New Roman"/>
          <w:color w:val="000000"/>
          <w:sz w:val="28"/>
          <w:szCs w:val="20"/>
          <w:lang w:val="kk-KZ"/>
        </w:rPr>
        <w:tab/>
        <w:t xml:space="preserve">                           </w:t>
      </w:r>
      <w:r>
        <w:rPr>
          <w:rFonts w:ascii="Times New Roman" w:hAnsi="Times New Roman"/>
          <w:color w:val="000000"/>
          <w:sz w:val="28"/>
          <w:szCs w:val="20"/>
          <w:lang w:val="kk-KZ"/>
        </w:rPr>
        <w:t xml:space="preserve">  </w:t>
      </w:r>
      <w:r w:rsidR="00501D4B">
        <w:rPr>
          <w:rFonts w:ascii="Times New Roman" w:hAnsi="Times New Roman"/>
          <w:color w:val="000000"/>
          <w:sz w:val="28"/>
          <w:szCs w:val="20"/>
          <w:lang w:val="kk-KZ"/>
        </w:rPr>
        <w:t xml:space="preserve">                               </w:t>
      </w:r>
      <w:r w:rsidRPr="00501D4B">
        <w:rPr>
          <w:rFonts w:ascii="Times New Roman" w:hAnsi="Times New Roman"/>
          <w:sz w:val="28"/>
          <w:szCs w:val="28"/>
          <w:lang w:val="kk-KZ"/>
        </w:rPr>
        <w:t>«</w:t>
      </w:r>
      <w:r w:rsidR="00501D4B" w:rsidRPr="00501D4B">
        <w:rPr>
          <w:rFonts w:ascii="Times New Roman" w:hAnsi="Times New Roman"/>
          <w:sz w:val="28"/>
          <w:szCs w:val="28"/>
          <w:lang w:val="kk-KZ"/>
        </w:rPr>
        <w:t>17</w:t>
      </w:r>
      <w:r w:rsidRPr="00501D4B">
        <w:rPr>
          <w:rFonts w:ascii="Times New Roman" w:hAnsi="Times New Roman"/>
          <w:sz w:val="28"/>
          <w:szCs w:val="28"/>
          <w:lang w:val="kk-KZ"/>
        </w:rPr>
        <w:t xml:space="preserve">» </w:t>
      </w:r>
      <w:r w:rsidR="00501D4B" w:rsidRPr="00501D4B">
        <w:rPr>
          <w:rFonts w:ascii="Times New Roman" w:hAnsi="Times New Roman"/>
          <w:sz w:val="28"/>
          <w:szCs w:val="28"/>
        </w:rPr>
        <w:t>қыркүйек</w:t>
      </w:r>
      <w:r w:rsidR="00501D4B">
        <w:rPr>
          <w:rFonts w:ascii="Times New Roman" w:hAnsi="Times New Roman"/>
          <w:sz w:val="28"/>
          <w:szCs w:val="28"/>
        </w:rPr>
        <w:t xml:space="preserve"> </w:t>
      </w:r>
      <w:r w:rsidRPr="00501D4B">
        <w:rPr>
          <w:rFonts w:ascii="Times New Roman" w:hAnsi="Times New Roman"/>
          <w:sz w:val="28"/>
          <w:szCs w:val="28"/>
          <w:lang w:val="kk-KZ"/>
        </w:rPr>
        <w:t>2019 жыл</w:t>
      </w:r>
    </w:p>
    <w:p w:rsidR="000A7C81" w:rsidRPr="00F326F8" w:rsidRDefault="000A7C81" w:rsidP="000A7C81">
      <w:pPr>
        <w:spacing w:after="0" w:line="240" w:lineRule="auto"/>
        <w:ind w:firstLine="708"/>
        <w:rPr>
          <w:rFonts w:ascii="Times New Roman" w:hAnsi="Times New Roman"/>
          <w:sz w:val="36"/>
          <w:szCs w:val="24"/>
          <w:lang w:val="kk-KZ"/>
        </w:rPr>
      </w:pPr>
    </w:p>
    <w:p w:rsidR="00B7481A" w:rsidRPr="00B7481A" w:rsidRDefault="00B7481A" w:rsidP="000A7C81">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b/>
          <w:sz w:val="28"/>
          <w:szCs w:val="28"/>
          <w:lang w:val="kk-KZ"/>
        </w:rPr>
        <w:t xml:space="preserve">Жеткізу мерзімі: шартқа қол қойылған сәттен бастап </w:t>
      </w:r>
      <w:r w:rsidR="00273B1D">
        <w:rPr>
          <w:rFonts w:ascii="Times New Roman" w:hAnsi="Times New Roman"/>
          <w:b/>
          <w:sz w:val="28"/>
          <w:szCs w:val="28"/>
          <w:lang w:val="kk-KZ"/>
        </w:rPr>
        <w:t>30</w:t>
      </w:r>
      <w:r w:rsidRPr="00466F14">
        <w:rPr>
          <w:rFonts w:ascii="Times New Roman" w:hAnsi="Times New Roman"/>
          <w:b/>
          <w:sz w:val="28"/>
          <w:szCs w:val="28"/>
          <w:lang w:val="kk-KZ"/>
        </w:rPr>
        <w:t xml:space="preserve"> күнтізбелік күн</w:t>
      </w:r>
      <w:r w:rsidRPr="00466F14">
        <w:rPr>
          <w:rFonts w:ascii="Times New Roman" w:hAnsi="Times New Roman"/>
          <w:sz w:val="28"/>
          <w:szCs w:val="28"/>
          <w:lang w:val="kk-KZ"/>
        </w:rPr>
        <w:t>.</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501D4B">
        <w:rPr>
          <w:rFonts w:ascii="Times New Roman" w:hAnsi="Times New Roman"/>
          <w:b/>
          <w:sz w:val="28"/>
          <w:szCs w:val="28"/>
          <w:lang w:val="kk-KZ"/>
        </w:rPr>
        <w:t>18.09</w:t>
      </w:r>
      <w:r w:rsidRPr="000A7C81">
        <w:rPr>
          <w:rFonts w:ascii="Times New Roman" w:hAnsi="Times New Roman"/>
          <w:b/>
          <w:sz w:val="28"/>
          <w:szCs w:val="28"/>
          <w:lang w:val="kk-KZ"/>
        </w:rPr>
        <w:t xml:space="preserve">.2019 ж.сағат 09: 00-ден </w:t>
      </w:r>
      <w:r w:rsidR="00501D4B">
        <w:rPr>
          <w:rFonts w:ascii="Times New Roman" w:hAnsi="Times New Roman"/>
          <w:b/>
          <w:sz w:val="28"/>
          <w:szCs w:val="28"/>
          <w:lang w:val="kk-KZ"/>
        </w:rPr>
        <w:t>25.09</w:t>
      </w:r>
      <w:r w:rsidRPr="000A7C81">
        <w:rPr>
          <w:rFonts w:ascii="Times New Roman" w:hAnsi="Times New Roman"/>
          <w:b/>
          <w:sz w:val="28"/>
          <w:szCs w:val="28"/>
          <w:lang w:val="kk-KZ"/>
        </w:rPr>
        <w:t>.2019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0A7C81"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жеткізушілердің баға ұсыныстары бар конверттерді ашу </w:t>
      </w:r>
      <w:r w:rsidR="00501D4B">
        <w:rPr>
          <w:rFonts w:ascii="Times New Roman" w:hAnsi="Times New Roman"/>
          <w:b/>
          <w:sz w:val="28"/>
          <w:szCs w:val="28"/>
          <w:lang w:val="kk-KZ"/>
        </w:rPr>
        <w:t>25.09</w:t>
      </w:r>
      <w:r w:rsidRPr="00466F14">
        <w:rPr>
          <w:rFonts w:ascii="Times New Roman" w:hAnsi="Times New Roman"/>
          <w:b/>
          <w:sz w:val="28"/>
          <w:szCs w:val="28"/>
          <w:lang w:val="kk-KZ"/>
        </w:rPr>
        <w:t xml:space="preserve">.2019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w:t>
      </w:r>
      <w:r w:rsidRPr="00FE7520">
        <w:rPr>
          <w:rFonts w:ascii="Times New Roman" w:hAnsi="Times New Roman"/>
          <w:sz w:val="28"/>
          <w:szCs w:val="28"/>
          <w:lang w:val="kk-KZ"/>
        </w:rPr>
        <w:lastRenderedPageBreak/>
        <w:t>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0A7C81" w:rsidRPr="00FE7520"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0A7C81" w:rsidRPr="000A7C81" w:rsidRDefault="000A7C81" w:rsidP="000A7C81">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0A7C81">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 xml:space="preserve">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w:t>
      </w:r>
      <w:r w:rsidRPr="006B427B">
        <w:rPr>
          <w:color w:val="000000"/>
          <w:sz w:val="28"/>
          <w:szCs w:val="28"/>
          <w:lang w:val="kk-KZ"/>
        </w:rPr>
        <w:lastRenderedPageBreak/>
        <w:t>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8718D9">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7A37E0">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492C4D">
        <w:rPr>
          <w:rFonts w:ascii="Times New Roman" w:hAnsi="Times New Roman"/>
          <w:b/>
          <w:bCs/>
          <w:sz w:val="28"/>
          <w:szCs w:val="28"/>
          <w:lang w:val="kk-KZ"/>
        </w:rPr>
        <w:t>5</w:t>
      </w:r>
      <w:r w:rsidR="00501D4B">
        <w:rPr>
          <w:rFonts w:ascii="Times New Roman" w:hAnsi="Times New Roman"/>
          <w:b/>
          <w:bCs/>
          <w:sz w:val="28"/>
          <w:szCs w:val="28"/>
          <w:lang w:val="kk-KZ"/>
        </w:rPr>
        <w:t>2</w:t>
      </w:r>
    </w:p>
    <w:p w:rsidR="0002559E" w:rsidRPr="00362BDB" w:rsidRDefault="0002559E" w:rsidP="009C10B5">
      <w:pPr>
        <w:spacing w:after="0"/>
        <w:jc w:val="center"/>
        <w:rPr>
          <w:rStyle w:val="a5"/>
          <w:rFonts w:ascii="Times New Roman" w:hAnsi="Times New Roman"/>
          <w:bCs w:val="0"/>
          <w:sz w:val="28"/>
          <w:szCs w:val="28"/>
          <w:lang w:val="kk-KZ"/>
        </w:rPr>
      </w:pPr>
      <w:r w:rsidRPr="00362BDB">
        <w:rPr>
          <w:rFonts w:ascii="Times New Roman" w:hAnsi="Times New Roman"/>
          <w:b/>
          <w:bCs/>
          <w:sz w:val="28"/>
          <w:szCs w:val="28"/>
        </w:rPr>
        <w:t>О</w:t>
      </w:r>
      <w:r w:rsidRPr="00362BDB">
        <w:rPr>
          <w:rFonts w:ascii="Times New Roman" w:hAnsi="Times New Roman"/>
          <w:b/>
          <w:sz w:val="28"/>
          <w:szCs w:val="28"/>
        </w:rPr>
        <w:t xml:space="preserve"> проведении закуп</w:t>
      </w:r>
      <w:r w:rsidR="000F5CC5" w:rsidRPr="00362BDB">
        <w:rPr>
          <w:rFonts w:ascii="Times New Roman" w:hAnsi="Times New Roman"/>
          <w:b/>
          <w:sz w:val="28"/>
          <w:szCs w:val="28"/>
        </w:rPr>
        <w:t>а</w:t>
      </w:r>
      <w:r w:rsidRPr="00362BDB">
        <w:rPr>
          <w:rFonts w:ascii="Times New Roman" w:hAnsi="Times New Roman"/>
          <w:b/>
          <w:sz w:val="28"/>
          <w:szCs w:val="28"/>
        </w:rPr>
        <w:t xml:space="preserve"> </w:t>
      </w:r>
      <w:r w:rsidR="00911DAA" w:rsidRPr="00362BDB">
        <w:rPr>
          <w:rFonts w:ascii="Times New Roman" w:hAnsi="Times New Roman"/>
          <w:b/>
          <w:sz w:val="28"/>
          <w:szCs w:val="28"/>
        </w:rPr>
        <w:t>медицинск</w:t>
      </w:r>
      <w:r w:rsidR="00C452E1" w:rsidRPr="00362BDB">
        <w:rPr>
          <w:rFonts w:ascii="Times New Roman" w:hAnsi="Times New Roman"/>
          <w:b/>
          <w:sz w:val="28"/>
          <w:szCs w:val="28"/>
        </w:rPr>
        <w:t>их изделий</w:t>
      </w:r>
      <w:r w:rsidR="00911DAA" w:rsidRPr="00362BDB">
        <w:rPr>
          <w:rFonts w:ascii="Times New Roman" w:hAnsi="Times New Roman"/>
          <w:b/>
          <w:sz w:val="28"/>
          <w:szCs w:val="28"/>
        </w:rPr>
        <w:t xml:space="preserve"> спо</w:t>
      </w:r>
      <w:r w:rsidRPr="00362BDB">
        <w:rPr>
          <w:rFonts w:ascii="Times New Roman" w:hAnsi="Times New Roman"/>
          <w:b/>
          <w:sz w:val="28"/>
          <w:szCs w:val="28"/>
        </w:rPr>
        <w:t xml:space="preserve">собом </w:t>
      </w:r>
      <w:r w:rsidRPr="00362BDB">
        <w:rPr>
          <w:rStyle w:val="a5"/>
          <w:rFonts w:ascii="Times New Roman" w:hAnsi="Times New Roman"/>
          <w:sz w:val="28"/>
          <w:szCs w:val="28"/>
        </w:rPr>
        <w:t>запроса ценовых предложений.</w:t>
      </w:r>
    </w:p>
    <w:p w:rsidR="00221030" w:rsidRPr="00362BDB"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62BDB" w:rsidRDefault="000D18ED" w:rsidP="000D18ED">
      <w:pPr>
        <w:spacing w:after="0" w:line="240" w:lineRule="auto"/>
        <w:jc w:val="both"/>
        <w:rPr>
          <w:rFonts w:ascii="Times New Roman" w:hAnsi="Times New Roman"/>
          <w:sz w:val="36"/>
          <w:szCs w:val="24"/>
        </w:rPr>
      </w:pPr>
      <w:r w:rsidRPr="00362BDB">
        <w:rPr>
          <w:rFonts w:ascii="Times New Roman" w:hAnsi="Times New Roman"/>
          <w:color w:val="000000"/>
          <w:sz w:val="28"/>
          <w:szCs w:val="20"/>
        </w:rPr>
        <w:t xml:space="preserve">г. Степногорск </w:t>
      </w:r>
      <w:r w:rsidRPr="00362BDB">
        <w:rPr>
          <w:rFonts w:ascii="Times New Roman" w:hAnsi="Times New Roman"/>
          <w:color w:val="000000"/>
          <w:sz w:val="28"/>
          <w:szCs w:val="20"/>
        </w:rPr>
        <w:tab/>
        <w:t xml:space="preserve">                                </w:t>
      </w:r>
      <w:r w:rsidR="00F21D03" w:rsidRPr="00362BDB">
        <w:rPr>
          <w:rFonts w:ascii="Times New Roman" w:hAnsi="Times New Roman"/>
          <w:color w:val="000000"/>
          <w:sz w:val="28"/>
          <w:szCs w:val="20"/>
        </w:rPr>
        <w:t xml:space="preserve">           </w:t>
      </w:r>
      <w:r w:rsidR="00AB4E56" w:rsidRPr="00362BDB">
        <w:rPr>
          <w:rFonts w:ascii="Times New Roman" w:hAnsi="Times New Roman"/>
          <w:color w:val="000000"/>
          <w:sz w:val="28"/>
          <w:szCs w:val="20"/>
        </w:rPr>
        <w:t xml:space="preserve">                </w:t>
      </w:r>
      <w:r w:rsidR="00501D4B">
        <w:rPr>
          <w:rFonts w:ascii="Times New Roman" w:hAnsi="Times New Roman"/>
          <w:color w:val="000000"/>
          <w:sz w:val="28"/>
          <w:szCs w:val="20"/>
        </w:rPr>
        <w:t xml:space="preserve">        </w:t>
      </w:r>
      <w:r w:rsidR="00F21D03" w:rsidRPr="00362BDB">
        <w:rPr>
          <w:rFonts w:ascii="Times New Roman" w:hAnsi="Times New Roman"/>
          <w:color w:val="000000"/>
          <w:sz w:val="28"/>
          <w:szCs w:val="20"/>
        </w:rPr>
        <w:t xml:space="preserve"> </w:t>
      </w:r>
      <w:r w:rsidR="00E41829" w:rsidRPr="00362BDB">
        <w:rPr>
          <w:rFonts w:ascii="Times New Roman" w:hAnsi="Times New Roman"/>
          <w:color w:val="000000"/>
          <w:sz w:val="28"/>
          <w:szCs w:val="20"/>
        </w:rPr>
        <w:t xml:space="preserve">   </w:t>
      </w:r>
      <w:r w:rsidRPr="00362BDB">
        <w:rPr>
          <w:rFonts w:ascii="Times New Roman" w:hAnsi="Times New Roman"/>
          <w:color w:val="000000"/>
          <w:sz w:val="28"/>
          <w:szCs w:val="20"/>
        </w:rPr>
        <w:t>«</w:t>
      </w:r>
      <w:r w:rsidR="00501D4B">
        <w:rPr>
          <w:rFonts w:ascii="Times New Roman" w:hAnsi="Times New Roman"/>
          <w:color w:val="000000"/>
          <w:sz w:val="28"/>
          <w:szCs w:val="20"/>
        </w:rPr>
        <w:t>17</w:t>
      </w:r>
      <w:r w:rsidRPr="00362BDB">
        <w:rPr>
          <w:rFonts w:ascii="Times New Roman" w:hAnsi="Times New Roman"/>
          <w:color w:val="000000"/>
          <w:sz w:val="28"/>
          <w:szCs w:val="20"/>
        </w:rPr>
        <w:t>»</w:t>
      </w:r>
      <w:r w:rsidR="00217FA5" w:rsidRPr="00362BDB">
        <w:rPr>
          <w:rFonts w:ascii="Times New Roman" w:hAnsi="Times New Roman"/>
          <w:color w:val="000000"/>
          <w:sz w:val="28"/>
          <w:szCs w:val="20"/>
        </w:rPr>
        <w:t xml:space="preserve"> </w:t>
      </w:r>
      <w:r w:rsidR="00501D4B">
        <w:rPr>
          <w:rFonts w:ascii="Times New Roman" w:hAnsi="Times New Roman"/>
          <w:color w:val="000000"/>
          <w:sz w:val="28"/>
          <w:szCs w:val="20"/>
        </w:rPr>
        <w:t>сентября</w:t>
      </w:r>
      <w:r w:rsidR="00270C80">
        <w:rPr>
          <w:rFonts w:ascii="Times New Roman" w:hAnsi="Times New Roman"/>
          <w:color w:val="000000"/>
          <w:sz w:val="28"/>
          <w:szCs w:val="20"/>
        </w:rPr>
        <w:t xml:space="preserve"> </w:t>
      </w:r>
      <w:r w:rsidRPr="00362BDB">
        <w:rPr>
          <w:rFonts w:ascii="Times New Roman" w:hAnsi="Times New Roman"/>
          <w:color w:val="000000"/>
          <w:sz w:val="28"/>
          <w:szCs w:val="20"/>
        </w:rPr>
        <w:t>201</w:t>
      </w:r>
      <w:r w:rsidR="00985A22" w:rsidRPr="00362BDB">
        <w:rPr>
          <w:rFonts w:ascii="Times New Roman" w:hAnsi="Times New Roman"/>
          <w:color w:val="000000"/>
          <w:sz w:val="28"/>
          <w:szCs w:val="20"/>
          <w:lang w:val="kk-KZ"/>
        </w:rPr>
        <w:t>9</w:t>
      </w:r>
      <w:r w:rsidRPr="00362BDB">
        <w:rPr>
          <w:rFonts w:ascii="Times New Roman" w:hAnsi="Times New Roman"/>
          <w:color w:val="000000"/>
          <w:sz w:val="28"/>
          <w:szCs w:val="20"/>
        </w:rPr>
        <w:t xml:space="preserve"> года</w:t>
      </w:r>
    </w:p>
    <w:p w:rsidR="000D18ED" w:rsidRPr="00362BDB"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660C07"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 xml:space="preserve">Государственное коммунальное предприятие на праве хозяйственного ведения «Степногорская </w:t>
      </w:r>
      <w:r w:rsidR="004E260F" w:rsidRPr="008718D9">
        <w:rPr>
          <w:b/>
          <w:sz w:val="28"/>
          <w:szCs w:val="28"/>
        </w:rPr>
        <w:t>многопрофиль</w:t>
      </w:r>
      <w:r w:rsidRPr="008718D9">
        <w:rPr>
          <w:b/>
          <w:sz w:val="28"/>
          <w:szCs w:val="28"/>
        </w:rPr>
        <w:t>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00660C07" w:rsidRPr="008718D9">
        <w:rPr>
          <w:b/>
          <w:sz w:val="28"/>
          <w:szCs w:val="28"/>
        </w:rPr>
        <w:t xml:space="preserve"> </w:t>
      </w:r>
      <w:r w:rsidR="00660C07" w:rsidRPr="008718D9">
        <w:rPr>
          <w:rStyle w:val="a5"/>
          <w:b w:val="0"/>
          <w:sz w:val="28"/>
          <w:szCs w:val="28"/>
        </w:rPr>
        <w:t>лекарственных средств и медицинских изделий, фармацевтических услуг, утвержденных</w:t>
      </w:r>
      <w:r w:rsidRPr="008718D9">
        <w:rPr>
          <w:rStyle w:val="a5"/>
          <w:b w:val="0"/>
          <w:sz w:val="28"/>
          <w:szCs w:val="28"/>
        </w:rPr>
        <w:t xml:space="preserve"> Постановлением Правительства Республики  Казахстан №1729 от 30 октября 2009 года</w:t>
      </w:r>
      <w:r w:rsidR="00660C07" w:rsidRPr="008718D9">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8718D9">
        <w:rPr>
          <w:rStyle w:val="a5"/>
          <w:b w:val="0"/>
          <w:sz w:val="28"/>
          <w:szCs w:val="28"/>
        </w:rPr>
        <w:t>с изменени</w:t>
      </w:r>
      <w:r w:rsidR="00660C07" w:rsidRPr="008718D9">
        <w:rPr>
          <w:rStyle w:val="a5"/>
          <w:b w:val="0"/>
          <w:sz w:val="28"/>
          <w:szCs w:val="28"/>
        </w:rPr>
        <w:t>ями и дополнениями</w:t>
      </w:r>
      <w:r w:rsidRPr="008718D9">
        <w:rPr>
          <w:rStyle w:val="a5"/>
          <w:b w:val="0"/>
          <w:sz w:val="28"/>
          <w:szCs w:val="28"/>
        </w:rPr>
        <w:t xml:space="preserve"> </w:t>
      </w:r>
      <w:r w:rsidR="00660C07" w:rsidRPr="008718D9">
        <w:rPr>
          <w:rStyle w:val="a5"/>
          <w:b w:val="0"/>
          <w:sz w:val="28"/>
          <w:szCs w:val="28"/>
        </w:rPr>
        <w:t xml:space="preserve">по состоянию </w:t>
      </w:r>
      <w:r w:rsidRPr="008718D9">
        <w:rPr>
          <w:rStyle w:val="a5"/>
          <w:b w:val="0"/>
          <w:sz w:val="28"/>
          <w:szCs w:val="28"/>
        </w:rPr>
        <w:t xml:space="preserve">от </w:t>
      </w:r>
      <w:r w:rsidR="00C452E1" w:rsidRPr="008718D9">
        <w:rPr>
          <w:rStyle w:val="a5"/>
          <w:b w:val="0"/>
          <w:sz w:val="28"/>
          <w:szCs w:val="28"/>
        </w:rPr>
        <w:t xml:space="preserve"> 30.05.2019 № 347</w:t>
      </w:r>
      <w:r w:rsidR="00660C07" w:rsidRPr="008718D9">
        <w:rPr>
          <w:rStyle w:val="a5"/>
          <w:b w:val="0"/>
          <w:sz w:val="28"/>
          <w:szCs w:val="28"/>
        </w:rPr>
        <w:t>)</w:t>
      </w:r>
      <w:r w:rsidRPr="008718D9">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62BDB">
        <w:rPr>
          <w:sz w:val="28"/>
          <w:szCs w:val="28"/>
        </w:rPr>
        <w:t>Информация о закупе лекарственных средств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C96F2E"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Акмолинская область, г. Степногорск, микрорайон, б</w:t>
      </w:r>
      <w:r w:rsidR="00E85F04" w:rsidRPr="00362BDB">
        <w:rPr>
          <w:rFonts w:ascii="Times New Roman" w:hAnsi="Times New Roman"/>
          <w:sz w:val="28"/>
          <w:szCs w:val="28"/>
        </w:rPr>
        <w:t>ольничный комплекс, здание № 15, склад аптеки.</w:t>
      </w:r>
    </w:p>
    <w:p w:rsidR="00B77F3F" w:rsidRPr="00362BDB" w:rsidRDefault="00B77F3F" w:rsidP="00A0378E">
      <w:pPr>
        <w:spacing w:after="0"/>
        <w:jc w:val="both"/>
        <w:rPr>
          <w:rStyle w:val="s0"/>
          <w:sz w:val="28"/>
          <w:szCs w:val="28"/>
          <w:lang w:val="kk-KZ"/>
        </w:rPr>
      </w:pPr>
      <w:r w:rsidRPr="00362BDB">
        <w:rPr>
          <w:rStyle w:val="s0"/>
          <w:b/>
          <w:sz w:val="28"/>
          <w:szCs w:val="28"/>
        </w:rPr>
        <w:t xml:space="preserve">Срок поставки: </w:t>
      </w:r>
      <w:r w:rsidR="00273B1D">
        <w:rPr>
          <w:rFonts w:ascii="Times New Roman" w:hAnsi="Times New Roman"/>
          <w:b/>
          <w:sz w:val="28"/>
          <w:szCs w:val="28"/>
        </w:rPr>
        <w:t>30</w:t>
      </w:r>
      <w:r w:rsidR="00AA6A3B" w:rsidRPr="00362BDB">
        <w:rPr>
          <w:rFonts w:ascii="Times New Roman" w:hAnsi="Times New Roman"/>
          <w:b/>
          <w:sz w:val="28"/>
          <w:szCs w:val="28"/>
        </w:rPr>
        <w:t xml:space="preserve"> календарных дней с момента подписания договора</w:t>
      </w:r>
      <w:r w:rsidR="00027E5D" w:rsidRPr="00362BDB">
        <w:rPr>
          <w:rFonts w:ascii="Times New Roman" w:hAnsi="Times New Roman"/>
          <w:b/>
          <w:sz w:val="28"/>
          <w:szCs w:val="28"/>
          <w:lang w:val="kk-KZ"/>
        </w:rPr>
        <w:t>.</w:t>
      </w:r>
    </w:p>
    <w:p w:rsidR="00A0378E" w:rsidRPr="00362BDB" w:rsidRDefault="0088373E" w:rsidP="00A0378E">
      <w:pPr>
        <w:spacing w:after="0"/>
        <w:jc w:val="both"/>
        <w:rPr>
          <w:rStyle w:val="s0"/>
          <w:sz w:val="28"/>
          <w:szCs w:val="28"/>
        </w:rPr>
      </w:pPr>
      <w:r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1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закупок</w:t>
      </w:r>
      <w:r w:rsidRPr="00362BDB">
        <w:rPr>
          <w:rFonts w:ascii="Times New Roman" w:hAnsi="Times New Roman"/>
          <w:sz w:val="28"/>
          <w:szCs w:val="28"/>
        </w:rPr>
        <w:t xml:space="preserve">, </w:t>
      </w:r>
      <w:r w:rsidRPr="00362BDB">
        <w:rPr>
          <w:rFonts w:ascii="Times New Roman" w:hAnsi="Times New Roman"/>
          <w:b/>
          <w:sz w:val="28"/>
          <w:szCs w:val="28"/>
        </w:rPr>
        <w:t xml:space="preserve">с </w:t>
      </w:r>
      <w:r w:rsidR="00501D4B">
        <w:rPr>
          <w:rFonts w:ascii="Times New Roman" w:hAnsi="Times New Roman"/>
          <w:b/>
          <w:sz w:val="28"/>
          <w:szCs w:val="28"/>
          <w:lang w:val="kk-KZ"/>
        </w:rPr>
        <w:t>18.09</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0378E" w:rsidRPr="00362BDB">
        <w:rPr>
          <w:rFonts w:ascii="Times New Roman" w:hAnsi="Times New Roman"/>
          <w:b/>
          <w:sz w:val="28"/>
          <w:szCs w:val="28"/>
        </w:rPr>
        <w:t xml:space="preserve"> </w:t>
      </w:r>
      <w:r w:rsidRPr="00362BDB">
        <w:rPr>
          <w:rFonts w:ascii="Times New Roman" w:hAnsi="Times New Roman"/>
          <w:b/>
          <w:sz w:val="28"/>
          <w:szCs w:val="28"/>
        </w:rPr>
        <w:t>ч.</w:t>
      </w:r>
      <w:r w:rsidR="00885789" w:rsidRPr="00362BDB">
        <w:rPr>
          <w:rFonts w:ascii="Times New Roman" w:hAnsi="Times New Roman"/>
          <w:b/>
          <w:sz w:val="28"/>
          <w:szCs w:val="28"/>
        </w:rPr>
        <w:t xml:space="preserve"> </w:t>
      </w:r>
      <w:r w:rsidRPr="00362BDB">
        <w:rPr>
          <w:rFonts w:ascii="Times New Roman" w:hAnsi="Times New Roman"/>
          <w:b/>
          <w:sz w:val="28"/>
          <w:szCs w:val="28"/>
        </w:rPr>
        <w:t xml:space="preserve">00 мин. до </w:t>
      </w:r>
      <w:r w:rsidR="00501D4B">
        <w:rPr>
          <w:rFonts w:ascii="Times New Roman" w:hAnsi="Times New Roman"/>
          <w:b/>
          <w:sz w:val="28"/>
          <w:szCs w:val="28"/>
        </w:rPr>
        <w:t>25.09</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B4E56"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w:t>
      </w:r>
      <w:r w:rsidR="00A0378E" w:rsidRPr="00362BDB">
        <w:rPr>
          <w:rFonts w:ascii="Times New Roman" w:hAnsi="Times New Roman"/>
          <w:sz w:val="28"/>
          <w:szCs w:val="28"/>
        </w:rPr>
        <w:t>0</w:t>
      </w:r>
      <w:r w:rsidRPr="00362BDB">
        <w:rPr>
          <w:rFonts w:ascii="Times New Roman" w:hAnsi="Times New Roman"/>
          <w:sz w:val="28"/>
          <w:szCs w:val="28"/>
        </w:rPr>
        <w:t>0мин. до 17</w:t>
      </w:r>
      <w:r w:rsidR="004E33D7" w:rsidRPr="00362BDB">
        <w:rPr>
          <w:rFonts w:ascii="Times New Roman" w:hAnsi="Times New Roman"/>
          <w:sz w:val="28"/>
          <w:szCs w:val="28"/>
        </w:rPr>
        <w:t xml:space="preserve"> </w:t>
      </w:r>
      <w:r w:rsidRPr="00362BDB">
        <w:rPr>
          <w:rFonts w:ascii="Times New Roman" w:hAnsi="Times New Roman"/>
          <w:sz w:val="28"/>
          <w:szCs w:val="28"/>
        </w:rPr>
        <w:t>ч.</w:t>
      </w:r>
      <w:r w:rsidR="00A0378E" w:rsidRPr="00362BDB">
        <w:rPr>
          <w:rFonts w:ascii="Times New Roman" w:hAnsi="Times New Roman"/>
          <w:sz w:val="28"/>
          <w:szCs w:val="28"/>
        </w:rPr>
        <w:t>0</w:t>
      </w:r>
      <w:r w:rsidRPr="00362BDB">
        <w:rPr>
          <w:rFonts w:ascii="Times New Roman" w:hAnsi="Times New Roman"/>
          <w:sz w:val="28"/>
          <w:szCs w:val="28"/>
        </w:rPr>
        <w:t>0мин за исключением выходных и праздничных дней; обеденный перерыв с 1</w:t>
      </w:r>
      <w:r w:rsidR="00A0378E" w:rsidRPr="00362BDB">
        <w:rPr>
          <w:rFonts w:ascii="Times New Roman" w:hAnsi="Times New Roman"/>
          <w:sz w:val="28"/>
          <w:szCs w:val="28"/>
        </w:rPr>
        <w:t>2</w:t>
      </w:r>
      <w:r w:rsidRPr="00362BDB">
        <w:rPr>
          <w:rFonts w:ascii="Times New Roman" w:hAnsi="Times New Roman"/>
          <w:sz w:val="28"/>
          <w:szCs w:val="28"/>
        </w:rPr>
        <w:t xml:space="preserve"> ч.00 мин. до 1</w:t>
      </w:r>
      <w:r w:rsidR="00A0378E" w:rsidRPr="00362BDB">
        <w:rPr>
          <w:rFonts w:ascii="Times New Roman" w:hAnsi="Times New Roman"/>
          <w:sz w:val="28"/>
          <w:szCs w:val="28"/>
        </w:rPr>
        <w:t>3</w:t>
      </w:r>
      <w:r w:rsidRPr="00362BD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501D4B">
        <w:rPr>
          <w:rFonts w:ascii="Times New Roman" w:hAnsi="Times New Roman"/>
          <w:b/>
          <w:sz w:val="28"/>
          <w:szCs w:val="28"/>
        </w:rPr>
        <w:t>25</w:t>
      </w:r>
      <w:r w:rsidR="001261B3">
        <w:rPr>
          <w:rFonts w:ascii="Times New Roman" w:hAnsi="Times New Roman"/>
          <w:b/>
          <w:sz w:val="28"/>
          <w:szCs w:val="28"/>
          <w:lang w:val="kk-KZ"/>
        </w:rPr>
        <w:t>.09</w:t>
      </w:r>
      <w:r w:rsidR="00334753" w:rsidRPr="00362BDB">
        <w:rPr>
          <w:rFonts w:ascii="Times New Roman" w:hAnsi="Times New Roman"/>
          <w:b/>
          <w:sz w:val="28"/>
          <w:szCs w:val="28"/>
          <w:lang w:val="kk-KZ"/>
        </w:rPr>
        <w:t>.</w:t>
      </w:r>
      <w:r w:rsidR="00334753" w:rsidRPr="00362BDB">
        <w:rPr>
          <w:rFonts w:ascii="Times New Roman" w:hAnsi="Times New Roman"/>
          <w:b/>
          <w:sz w:val="28"/>
          <w:szCs w:val="28"/>
        </w:rPr>
        <w:t>201</w:t>
      </w:r>
      <w:r w:rsidR="000F5801" w:rsidRPr="00362BDB">
        <w:rPr>
          <w:rFonts w:ascii="Times New Roman" w:hAnsi="Times New Roman"/>
          <w:b/>
          <w:sz w:val="28"/>
          <w:szCs w:val="28"/>
        </w:rPr>
        <w:t>9</w:t>
      </w:r>
      <w:r w:rsidR="00334753" w:rsidRPr="00362BDB">
        <w:rPr>
          <w:rFonts w:ascii="Times New Roman" w:hAnsi="Times New Roman"/>
          <w:b/>
          <w:sz w:val="28"/>
          <w:szCs w:val="28"/>
        </w:rPr>
        <w:t xml:space="preserve"> г.</w:t>
      </w:r>
      <w:r w:rsidR="00334753" w:rsidRPr="00362BDB">
        <w:rPr>
          <w:rFonts w:ascii="Times New Roman" w:hAnsi="Times New Roman"/>
          <w:sz w:val="28"/>
          <w:szCs w:val="28"/>
        </w:rPr>
        <w:t xml:space="preserve"> </w:t>
      </w:r>
      <w:r w:rsidR="00300F80" w:rsidRPr="00362BDB">
        <w:rPr>
          <w:rFonts w:ascii="Times New Roman" w:hAnsi="Times New Roman"/>
          <w:b/>
          <w:sz w:val="28"/>
          <w:szCs w:val="28"/>
        </w:rPr>
        <w:t xml:space="preserve">10 </w:t>
      </w:r>
      <w:r w:rsidRPr="00362BDB">
        <w:rPr>
          <w:rFonts w:ascii="Times New Roman" w:hAnsi="Times New Roman"/>
          <w:b/>
          <w:sz w:val="28"/>
          <w:szCs w:val="28"/>
        </w:rPr>
        <w:t xml:space="preserve">ч. </w:t>
      </w:r>
      <w:r w:rsidR="00C42727" w:rsidRPr="00362BDB">
        <w:rPr>
          <w:rFonts w:ascii="Times New Roman" w:hAnsi="Times New Roman"/>
          <w:b/>
          <w:sz w:val="28"/>
          <w:szCs w:val="28"/>
        </w:rPr>
        <w:t>0</w:t>
      </w:r>
      <w:r w:rsidR="000948C9" w:rsidRPr="00362BDB">
        <w:rPr>
          <w:rFonts w:ascii="Times New Roman" w:hAnsi="Times New Roman"/>
          <w:b/>
          <w:sz w:val="28"/>
          <w:szCs w:val="28"/>
        </w:rPr>
        <w:t xml:space="preserve">0 </w:t>
      </w:r>
      <w:r w:rsidRPr="00362BDB">
        <w:rPr>
          <w:rFonts w:ascii="Times New Roman" w:hAnsi="Times New Roman"/>
          <w:b/>
          <w:sz w:val="28"/>
          <w:szCs w:val="28"/>
        </w:rPr>
        <w:t xml:space="preserve">мин. </w:t>
      </w:r>
      <w:r w:rsidRPr="00362BDB">
        <w:rPr>
          <w:rFonts w:ascii="Times New Roman" w:hAnsi="Times New Roman"/>
          <w:sz w:val="28"/>
          <w:szCs w:val="28"/>
        </w:rPr>
        <w:t xml:space="preserve">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134272" w:rsidRPr="00362BDB">
        <w:rPr>
          <w:rFonts w:ascii="Times New Roman" w:hAnsi="Times New Roman"/>
          <w:sz w:val="28"/>
          <w:szCs w:val="28"/>
        </w:rPr>
        <w:t>лекарственных средств и медицинских изделий, фармацевтических услуг</w:t>
      </w:r>
      <w:r w:rsidR="00134272" w:rsidRPr="00362BDB">
        <w:rPr>
          <w:rStyle w:val="30"/>
          <w:sz w:val="28"/>
          <w:szCs w:val="28"/>
        </w:rPr>
        <w:t xml:space="preserve"> </w:t>
      </w:r>
      <w:r w:rsidRPr="00362BDB">
        <w:rPr>
          <w:rStyle w:val="a5"/>
          <w:rFonts w:ascii="Times New Roman" w:hAnsi="Times New Roman"/>
          <w:sz w:val="28"/>
          <w:szCs w:val="28"/>
        </w:rPr>
        <w:t>(Приложение №1 к объявлению), форма ценового предложения (</w:t>
      </w:r>
      <w:r w:rsidR="008926CD" w:rsidRPr="00362BDB">
        <w:rPr>
          <w:rStyle w:val="a5"/>
          <w:rFonts w:ascii="Times New Roman" w:hAnsi="Times New Roman"/>
          <w:sz w:val="28"/>
          <w:szCs w:val="28"/>
        </w:rPr>
        <w:t>Приложение №</w:t>
      </w:r>
      <w:r w:rsidR="00C469DC" w:rsidRPr="00362BDB">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7A37E0">
        <w:rPr>
          <w:sz w:val="28"/>
          <w:szCs w:val="28"/>
        </w:rPr>
        <w:t>Шорохова В.Г</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3352A4" w:rsidRDefault="001F681D" w:rsidP="00917FBA">
      <w:pPr>
        <w:spacing w:after="0"/>
        <w:ind w:left="6372"/>
        <w:jc w:val="right"/>
        <w:rPr>
          <w:rFonts w:ascii="Times New Roman" w:hAnsi="Times New Roman"/>
          <w:i/>
          <w:color w:val="000000"/>
          <w:lang w:val="kk-KZ"/>
        </w:rPr>
      </w:pPr>
      <w:r w:rsidRPr="003352A4">
        <w:rPr>
          <w:rFonts w:ascii="Times New Roman" w:hAnsi="Times New Roman"/>
          <w:bCs/>
          <w:i/>
        </w:rPr>
        <w:t xml:space="preserve">к </w:t>
      </w:r>
      <w:r w:rsidRPr="003352A4">
        <w:rPr>
          <w:rFonts w:ascii="Times New Roman" w:hAnsi="Times New Roman"/>
          <w:bCs/>
          <w:i/>
          <w:lang w:val="kk-KZ"/>
        </w:rPr>
        <w:t>о</w:t>
      </w:r>
      <w:r w:rsidRPr="003352A4">
        <w:rPr>
          <w:rFonts w:ascii="Times New Roman" w:hAnsi="Times New Roman"/>
          <w:i/>
        </w:rPr>
        <w:t>бъявлени</w:t>
      </w:r>
      <w:r w:rsidRPr="003352A4">
        <w:rPr>
          <w:rFonts w:ascii="Times New Roman" w:hAnsi="Times New Roman"/>
          <w:bCs/>
          <w:i/>
          <w:lang w:val="kk-KZ"/>
        </w:rPr>
        <w:t>ю</w:t>
      </w:r>
      <w:r w:rsidRPr="003352A4">
        <w:rPr>
          <w:rFonts w:ascii="Times New Roman" w:hAnsi="Times New Roman"/>
          <w:i/>
        </w:rPr>
        <w:t xml:space="preserve"> №</w:t>
      </w:r>
      <w:r w:rsidR="00F638C8" w:rsidRPr="003352A4">
        <w:rPr>
          <w:rFonts w:ascii="Times New Roman" w:hAnsi="Times New Roman"/>
          <w:i/>
          <w:lang w:val="kk-KZ"/>
        </w:rPr>
        <w:t xml:space="preserve"> </w:t>
      </w:r>
      <w:r w:rsidR="002B4A29">
        <w:rPr>
          <w:rFonts w:ascii="Times New Roman" w:hAnsi="Times New Roman"/>
          <w:i/>
          <w:lang w:val="kk-KZ"/>
        </w:rPr>
        <w:t>5</w:t>
      </w:r>
      <w:r w:rsidR="00501D4B">
        <w:rPr>
          <w:rFonts w:ascii="Times New Roman" w:hAnsi="Times New Roman"/>
          <w:i/>
          <w:lang w:val="kk-KZ"/>
        </w:rPr>
        <w:t>2</w:t>
      </w:r>
    </w:p>
    <w:p w:rsidR="000B38A6" w:rsidRPr="003352A4" w:rsidRDefault="001F681D" w:rsidP="00917FBA">
      <w:pPr>
        <w:spacing w:after="0"/>
        <w:ind w:left="6372"/>
        <w:jc w:val="right"/>
        <w:rPr>
          <w:rFonts w:ascii="Times New Roman" w:hAnsi="Times New Roman"/>
          <w:i/>
          <w:lang w:val="kk-KZ"/>
        </w:rPr>
      </w:pPr>
      <w:r w:rsidRPr="003352A4">
        <w:rPr>
          <w:rFonts w:ascii="Times New Roman" w:hAnsi="Times New Roman"/>
          <w:bCs/>
          <w:i/>
          <w:lang w:val="kk-KZ"/>
        </w:rPr>
        <w:t>о</w:t>
      </w:r>
      <w:r w:rsidRPr="003352A4">
        <w:rPr>
          <w:rFonts w:ascii="Times New Roman" w:hAnsi="Times New Roman"/>
          <w:i/>
        </w:rPr>
        <w:t xml:space="preserve"> проведении </w:t>
      </w:r>
      <w:r w:rsidR="0025097A" w:rsidRPr="003352A4">
        <w:rPr>
          <w:rFonts w:ascii="Times New Roman" w:hAnsi="Times New Roman"/>
          <w:i/>
        </w:rPr>
        <w:t xml:space="preserve">закупа </w:t>
      </w:r>
      <w:r w:rsidR="00165820" w:rsidRPr="003352A4">
        <w:rPr>
          <w:rFonts w:ascii="Times New Roman" w:hAnsi="Times New Roman"/>
          <w:i/>
          <w:lang w:val="kk-KZ"/>
        </w:rPr>
        <w:t>медицинск</w:t>
      </w:r>
      <w:r w:rsidR="00134272" w:rsidRPr="003352A4">
        <w:rPr>
          <w:rFonts w:ascii="Times New Roman" w:hAnsi="Times New Roman"/>
          <w:i/>
          <w:lang w:val="kk-KZ"/>
        </w:rPr>
        <w:t>их изделий</w:t>
      </w:r>
    </w:p>
    <w:p w:rsidR="00A770CA" w:rsidRPr="003352A4" w:rsidRDefault="001F681D" w:rsidP="00365FFD">
      <w:pPr>
        <w:spacing w:after="0"/>
        <w:ind w:left="6372"/>
        <w:jc w:val="right"/>
        <w:rPr>
          <w:rStyle w:val="a5"/>
          <w:rFonts w:ascii="Times New Roman" w:hAnsi="Times New Roman"/>
          <w:b w:val="0"/>
          <w:i/>
        </w:rPr>
      </w:pPr>
      <w:r w:rsidRPr="003352A4">
        <w:rPr>
          <w:rFonts w:ascii="Times New Roman" w:hAnsi="Times New Roman"/>
          <w:i/>
        </w:rPr>
        <w:t xml:space="preserve">способом </w:t>
      </w:r>
      <w:r w:rsidRPr="003352A4">
        <w:rPr>
          <w:rStyle w:val="a5"/>
          <w:rFonts w:ascii="Times New Roman" w:hAnsi="Times New Roman"/>
          <w:b w:val="0"/>
          <w:i/>
        </w:rPr>
        <w:t>запроса ценовых предложений.</w:t>
      </w:r>
    </w:p>
    <w:p w:rsidR="00746FAF" w:rsidRDefault="00A770CA" w:rsidP="00365FFD">
      <w:pPr>
        <w:shd w:val="clear" w:color="auto" w:fill="FFFFFF"/>
        <w:spacing w:after="0"/>
        <w:jc w:val="center"/>
        <w:rPr>
          <w:rStyle w:val="a5"/>
          <w:rFonts w:ascii="Times New Roman" w:hAnsi="Times New Roman"/>
          <w:sz w:val="28"/>
          <w:lang w:val="kk-KZ"/>
        </w:rPr>
      </w:pPr>
      <w:r w:rsidRPr="00917FBA">
        <w:rPr>
          <w:rStyle w:val="a5"/>
          <w:rFonts w:ascii="Times New Roman" w:hAnsi="Times New Roman"/>
          <w:sz w:val="28"/>
        </w:rPr>
        <w:t xml:space="preserve">Перечень закупаемых товаров </w:t>
      </w:r>
    </w:p>
    <w:tbl>
      <w:tblPr>
        <w:tblW w:w="15077" w:type="dxa"/>
        <w:tblInd w:w="1049" w:type="dxa"/>
        <w:tblLayout w:type="fixed"/>
        <w:tblLook w:val="04A0"/>
      </w:tblPr>
      <w:tblGrid>
        <w:gridCol w:w="760"/>
        <w:gridCol w:w="3119"/>
        <w:gridCol w:w="6804"/>
        <w:gridCol w:w="956"/>
        <w:gridCol w:w="992"/>
        <w:gridCol w:w="1170"/>
        <w:gridCol w:w="1276"/>
      </w:tblGrid>
      <w:tr w:rsidR="00027E5D" w:rsidRPr="004160D6" w:rsidTr="003352A4">
        <w:trPr>
          <w:trHeight w:val="439"/>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 п/п</w:t>
            </w:r>
          </w:p>
        </w:tc>
        <w:tc>
          <w:tcPr>
            <w:tcW w:w="3119" w:type="dxa"/>
            <w:tcBorders>
              <w:top w:val="single" w:sz="4" w:space="0" w:color="auto"/>
              <w:left w:val="nil"/>
              <w:bottom w:val="single" w:sz="4" w:space="0" w:color="auto"/>
              <w:right w:val="single" w:sz="4" w:space="0" w:color="auto"/>
            </w:tcBorders>
            <w:shd w:val="clear" w:color="000000" w:fill="FFFFFF"/>
            <w:vAlign w:val="bottom"/>
            <w:hideMark/>
          </w:tcPr>
          <w:p w:rsidR="00027E5D" w:rsidRPr="003352A4" w:rsidRDefault="003352A4"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Медицинские изделия</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027E5D" w:rsidRPr="003352A4" w:rsidRDefault="00027E5D" w:rsidP="003352A4">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Характеристика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Ед.изм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Кол-во</w:t>
            </w:r>
          </w:p>
        </w:tc>
        <w:tc>
          <w:tcPr>
            <w:tcW w:w="1170"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Цена</w:t>
            </w:r>
          </w:p>
        </w:tc>
        <w:tc>
          <w:tcPr>
            <w:tcW w:w="1276"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Сумма</w:t>
            </w:r>
          </w:p>
        </w:tc>
      </w:tr>
      <w:tr w:rsidR="00774C3D" w:rsidRPr="00A37B68" w:rsidTr="00E314EB">
        <w:trPr>
          <w:trHeight w:val="2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4C3D" w:rsidRPr="003352A4" w:rsidRDefault="005C09C3" w:rsidP="00C104B7">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1</w:t>
            </w:r>
          </w:p>
        </w:tc>
        <w:tc>
          <w:tcPr>
            <w:tcW w:w="3119" w:type="dxa"/>
            <w:tcBorders>
              <w:top w:val="nil"/>
              <w:left w:val="nil"/>
              <w:bottom w:val="single" w:sz="4" w:space="0" w:color="auto"/>
              <w:right w:val="single" w:sz="4" w:space="0" w:color="auto"/>
            </w:tcBorders>
            <w:shd w:val="clear" w:color="auto" w:fill="auto"/>
            <w:vAlign w:val="center"/>
            <w:hideMark/>
          </w:tcPr>
          <w:p w:rsidR="00774C3D" w:rsidRPr="002B4A29" w:rsidRDefault="00501D4B" w:rsidP="002B4A29">
            <w:pPr>
              <w:spacing w:after="0" w:line="240" w:lineRule="auto"/>
              <w:jc w:val="center"/>
              <w:rPr>
                <w:rFonts w:ascii="Times New Roman" w:hAnsi="Times New Roman"/>
                <w:sz w:val="28"/>
                <w:szCs w:val="28"/>
              </w:rPr>
            </w:pPr>
            <w:r>
              <w:rPr>
                <w:rFonts w:ascii="Times New Roman" w:hAnsi="Times New Roman"/>
                <w:sz w:val="28"/>
                <w:szCs w:val="28"/>
              </w:rPr>
              <w:t>Калий-11</w:t>
            </w:r>
          </w:p>
        </w:tc>
        <w:tc>
          <w:tcPr>
            <w:tcW w:w="6804" w:type="dxa"/>
            <w:tcBorders>
              <w:top w:val="nil"/>
              <w:left w:val="nil"/>
              <w:bottom w:val="single" w:sz="4" w:space="0" w:color="auto"/>
              <w:right w:val="single" w:sz="4" w:space="0" w:color="auto"/>
            </w:tcBorders>
            <w:shd w:val="clear" w:color="auto" w:fill="auto"/>
            <w:vAlign w:val="center"/>
            <w:hideMark/>
          </w:tcPr>
          <w:p w:rsidR="00774C3D" w:rsidRPr="00273B1D" w:rsidRDefault="00501D4B" w:rsidP="001261B3">
            <w:pPr>
              <w:spacing w:after="0" w:line="240" w:lineRule="auto"/>
              <w:jc w:val="center"/>
              <w:rPr>
                <w:rFonts w:ascii="Times New Roman" w:hAnsi="Times New Roman"/>
                <w:sz w:val="28"/>
                <w:szCs w:val="28"/>
              </w:rPr>
            </w:pPr>
            <w:r>
              <w:rPr>
                <w:rFonts w:ascii="Times New Roman" w:hAnsi="Times New Roman"/>
                <w:sz w:val="28"/>
                <w:szCs w:val="28"/>
              </w:rPr>
              <w:t xml:space="preserve">Калий-11 нефелометрическим методом, без </w:t>
            </w:r>
            <w:r w:rsidR="001E06BD">
              <w:rPr>
                <w:rFonts w:ascii="Times New Roman" w:hAnsi="Times New Roman"/>
                <w:sz w:val="28"/>
                <w:szCs w:val="28"/>
              </w:rPr>
              <w:t>депротеинизации, 2*50 мл</w:t>
            </w:r>
          </w:p>
        </w:tc>
        <w:tc>
          <w:tcPr>
            <w:tcW w:w="956" w:type="dxa"/>
            <w:tcBorders>
              <w:top w:val="nil"/>
              <w:left w:val="nil"/>
              <w:bottom w:val="single" w:sz="4" w:space="0" w:color="auto"/>
              <w:right w:val="single" w:sz="4" w:space="0" w:color="auto"/>
            </w:tcBorders>
            <w:shd w:val="clear" w:color="auto" w:fill="auto"/>
            <w:vAlign w:val="center"/>
            <w:hideMark/>
          </w:tcPr>
          <w:p w:rsidR="00774C3D" w:rsidRPr="001E06BD" w:rsidRDefault="001E06BD" w:rsidP="00610F84">
            <w:pPr>
              <w:spacing w:after="0" w:line="240" w:lineRule="auto"/>
              <w:jc w:val="center"/>
              <w:rPr>
                <w:rFonts w:ascii="Times New Roman" w:hAnsi="Times New Roman"/>
                <w:sz w:val="28"/>
                <w:szCs w:val="28"/>
              </w:rPr>
            </w:pPr>
            <w:r>
              <w:rPr>
                <w:rFonts w:ascii="Times New Roman" w:hAnsi="Times New Roman"/>
                <w:sz w:val="28"/>
                <w:szCs w:val="28"/>
              </w:rPr>
              <w:t>набор</w:t>
            </w:r>
          </w:p>
        </w:tc>
        <w:tc>
          <w:tcPr>
            <w:tcW w:w="992" w:type="dxa"/>
            <w:tcBorders>
              <w:top w:val="nil"/>
              <w:left w:val="nil"/>
              <w:bottom w:val="single" w:sz="4" w:space="0" w:color="auto"/>
              <w:right w:val="single" w:sz="4" w:space="0" w:color="auto"/>
            </w:tcBorders>
            <w:shd w:val="clear" w:color="000000" w:fill="FFFFFF"/>
            <w:noWrap/>
            <w:vAlign w:val="center"/>
            <w:hideMark/>
          </w:tcPr>
          <w:p w:rsidR="00774C3D" w:rsidRPr="002B4A29" w:rsidRDefault="001E06BD"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1170" w:type="dxa"/>
            <w:tcBorders>
              <w:top w:val="nil"/>
              <w:left w:val="nil"/>
              <w:bottom w:val="single" w:sz="4" w:space="0" w:color="auto"/>
              <w:right w:val="single" w:sz="4" w:space="0" w:color="auto"/>
            </w:tcBorders>
            <w:shd w:val="clear" w:color="000000" w:fill="FFFFFF"/>
            <w:vAlign w:val="center"/>
          </w:tcPr>
          <w:p w:rsidR="00774C3D" w:rsidRPr="002B4A29" w:rsidRDefault="001E06BD" w:rsidP="007D04A3">
            <w:pPr>
              <w:spacing w:after="0" w:line="240" w:lineRule="auto"/>
              <w:jc w:val="center"/>
              <w:rPr>
                <w:rFonts w:ascii="Times New Roman" w:hAnsi="Times New Roman"/>
                <w:sz w:val="28"/>
                <w:szCs w:val="28"/>
                <w:lang w:val="kk-KZ"/>
              </w:rPr>
            </w:pPr>
            <w:r>
              <w:rPr>
                <w:rFonts w:ascii="Times New Roman" w:hAnsi="Times New Roman"/>
                <w:sz w:val="28"/>
                <w:szCs w:val="28"/>
                <w:lang w:val="kk-KZ"/>
              </w:rPr>
              <w:t>25000</w:t>
            </w:r>
          </w:p>
        </w:tc>
        <w:tc>
          <w:tcPr>
            <w:tcW w:w="1276" w:type="dxa"/>
            <w:tcBorders>
              <w:top w:val="nil"/>
              <w:left w:val="nil"/>
              <w:bottom w:val="single" w:sz="4" w:space="0" w:color="auto"/>
              <w:right w:val="single" w:sz="4" w:space="0" w:color="auto"/>
            </w:tcBorders>
            <w:shd w:val="clear" w:color="000000" w:fill="FFFFFF"/>
            <w:vAlign w:val="center"/>
          </w:tcPr>
          <w:p w:rsidR="00774C3D" w:rsidRPr="002B4A29" w:rsidRDefault="001E06BD"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25000</w:t>
            </w:r>
          </w:p>
        </w:tc>
      </w:tr>
      <w:tr w:rsidR="00501D4B" w:rsidRPr="00A37B68" w:rsidTr="00E314EB">
        <w:trPr>
          <w:trHeight w:val="2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01D4B" w:rsidRPr="003352A4" w:rsidRDefault="00501D4B" w:rsidP="00C104B7">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3119" w:type="dxa"/>
            <w:tcBorders>
              <w:top w:val="nil"/>
              <w:left w:val="nil"/>
              <w:bottom w:val="single" w:sz="4" w:space="0" w:color="auto"/>
              <w:right w:val="single" w:sz="4" w:space="0" w:color="auto"/>
            </w:tcBorders>
            <w:shd w:val="clear" w:color="auto" w:fill="auto"/>
            <w:vAlign w:val="center"/>
            <w:hideMark/>
          </w:tcPr>
          <w:p w:rsidR="00501D4B" w:rsidRPr="002B4A29" w:rsidRDefault="001E06BD" w:rsidP="002B4A29">
            <w:pPr>
              <w:spacing w:after="0" w:line="240" w:lineRule="auto"/>
              <w:jc w:val="center"/>
              <w:rPr>
                <w:rFonts w:ascii="Times New Roman" w:hAnsi="Times New Roman"/>
                <w:sz w:val="28"/>
                <w:szCs w:val="28"/>
              </w:rPr>
            </w:pPr>
            <w:r>
              <w:rPr>
                <w:rFonts w:ascii="Times New Roman" w:hAnsi="Times New Roman"/>
                <w:sz w:val="28"/>
                <w:szCs w:val="28"/>
              </w:rPr>
              <w:t>Магний-11</w:t>
            </w:r>
          </w:p>
        </w:tc>
        <w:tc>
          <w:tcPr>
            <w:tcW w:w="6804" w:type="dxa"/>
            <w:tcBorders>
              <w:top w:val="nil"/>
              <w:left w:val="nil"/>
              <w:bottom w:val="single" w:sz="4" w:space="0" w:color="auto"/>
              <w:right w:val="single" w:sz="4" w:space="0" w:color="auto"/>
            </w:tcBorders>
            <w:shd w:val="clear" w:color="auto" w:fill="auto"/>
            <w:vAlign w:val="center"/>
            <w:hideMark/>
          </w:tcPr>
          <w:p w:rsidR="00501D4B" w:rsidRPr="00273B1D" w:rsidRDefault="001E06BD" w:rsidP="001261B3">
            <w:pPr>
              <w:spacing w:after="0" w:line="240" w:lineRule="auto"/>
              <w:jc w:val="center"/>
              <w:rPr>
                <w:rFonts w:ascii="Times New Roman" w:hAnsi="Times New Roman"/>
                <w:sz w:val="28"/>
                <w:szCs w:val="28"/>
              </w:rPr>
            </w:pPr>
            <w:r>
              <w:rPr>
                <w:rFonts w:ascii="Times New Roman" w:hAnsi="Times New Roman"/>
                <w:sz w:val="28"/>
                <w:szCs w:val="28"/>
              </w:rPr>
              <w:t>Магний-11 колориметрическим методом, без депротеинизации, 2*50 мл</w:t>
            </w:r>
          </w:p>
        </w:tc>
        <w:tc>
          <w:tcPr>
            <w:tcW w:w="956" w:type="dxa"/>
            <w:tcBorders>
              <w:top w:val="nil"/>
              <w:left w:val="nil"/>
              <w:bottom w:val="single" w:sz="4" w:space="0" w:color="auto"/>
              <w:right w:val="single" w:sz="4" w:space="0" w:color="auto"/>
            </w:tcBorders>
            <w:shd w:val="clear" w:color="auto" w:fill="auto"/>
            <w:vAlign w:val="center"/>
            <w:hideMark/>
          </w:tcPr>
          <w:p w:rsidR="00501D4B" w:rsidRPr="002B4A29" w:rsidRDefault="001E06BD"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набор</w:t>
            </w:r>
          </w:p>
        </w:tc>
        <w:tc>
          <w:tcPr>
            <w:tcW w:w="992" w:type="dxa"/>
            <w:tcBorders>
              <w:top w:val="nil"/>
              <w:left w:val="nil"/>
              <w:bottom w:val="single" w:sz="4" w:space="0" w:color="auto"/>
              <w:right w:val="single" w:sz="4" w:space="0" w:color="auto"/>
            </w:tcBorders>
            <w:shd w:val="clear" w:color="000000" w:fill="FFFFFF"/>
            <w:noWrap/>
            <w:vAlign w:val="center"/>
            <w:hideMark/>
          </w:tcPr>
          <w:p w:rsidR="00501D4B" w:rsidRPr="002B4A29" w:rsidRDefault="001E06BD"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1170" w:type="dxa"/>
            <w:tcBorders>
              <w:top w:val="nil"/>
              <w:left w:val="nil"/>
              <w:bottom w:val="single" w:sz="4" w:space="0" w:color="auto"/>
              <w:right w:val="single" w:sz="4" w:space="0" w:color="auto"/>
            </w:tcBorders>
            <w:shd w:val="clear" w:color="000000" w:fill="FFFFFF"/>
            <w:vAlign w:val="center"/>
          </w:tcPr>
          <w:p w:rsidR="00501D4B" w:rsidRPr="002B4A29" w:rsidRDefault="001E06BD" w:rsidP="007D04A3">
            <w:pPr>
              <w:spacing w:after="0" w:line="240" w:lineRule="auto"/>
              <w:jc w:val="center"/>
              <w:rPr>
                <w:rFonts w:ascii="Times New Roman" w:hAnsi="Times New Roman"/>
                <w:sz w:val="28"/>
                <w:szCs w:val="28"/>
                <w:lang w:val="kk-KZ"/>
              </w:rPr>
            </w:pPr>
            <w:r>
              <w:rPr>
                <w:rFonts w:ascii="Times New Roman" w:hAnsi="Times New Roman"/>
                <w:sz w:val="28"/>
                <w:szCs w:val="28"/>
                <w:lang w:val="kk-KZ"/>
              </w:rPr>
              <w:t>12500</w:t>
            </w:r>
          </w:p>
        </w:tc>
        <w:tc>
          <w:tcPr>
            <w:tcW w:w="1276" w:type="dxa"/>
            <w:tcBorders>
              <w:top w:val="nil"/>
              <w:left w:val="nil"/>
              <w:bottom w:val="single" w:sz="4" w:space="0" w:color="auto"/>
              <w:right w:val="single" w:sz="4" w:space="0" w:color="auto"/>
            </w:tcBorders>
            <w:shd w:val="clear" w:color="000000" w:fill="FFFFFF"/>
            <w:vAlign w:val="center"/>
          </w:tcPr>
          <w:p w:rsidR="00501D4B" w:rsidRPr="002B4A29" w:rsidRDefault="001E06BD"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12500</w:t>
            </w:r>
          </w:p>
        </w:tc>
      </w:tr>
      <w:tr w:rsidR="001E06BD" w:rsidRPr="00A37B68" w:rsidTr="00E314EB">
        <w:trPr>
          <w:trHeight w:val="2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1E06BD" w:rsidRPr="003352A4" w:rsidRDefault="001E06BD" w:rsidP="00C104B7">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c>
          <w:tcPr>
            <w:tcW w:w="3119" w:type="dxa"/>
            <w:tcBorders>
              <w:top w:val="nil"/>
              <w:left w:val="nil"/>
              <w:bottom w:val="single" w:sz="4" w:space="0" w:color="auto"/>
              <w:right w:val="single" w:sz="4" w:space="0" w:color="auto"/>
            </w:tcBorders>
            <w:shd w:val="clear" w:color="auto" w:fill="auto"/>
            <w:vAlign w:val="center"/>
            <w:hideMark/>
          </w:tcPr>
          <w:p w:rsidR="001E06BD" w:rsidRPr="002B4A29" w:rsidRDefault="001E06BD" w:rsidP="001E06BD">
            <w:pPr>
              <w:spacing w:after="0" w:line="240" w:lineRule="auto"/>
              <w:jc w:val="center"/>
              <w:rPr>
                <w:rFonts w:ascii="Times New Roman" w:hAnsi="Times New Roman"/>
                <w:sz w:val="28"/>
                <w:szCs w:val="28"/>
              </w:rPr>
            </w:pPr>
            <w:r>
              <w:rPr>
                <w:rFonts w:ascii="Times New Roman" w:hAnsi="Times New Roman"/>
                <w:sz w:val="28"/>
                <w:szCs w:val="28"/>
              </w:rPr>
              <w:t>Натрий-102</w:t>
            </w:r>
          </w:p>
        </w:tc>
        <w:tc>
          <w:tcPr>
            <w:tcW w:w="6804" w:type="dxa"/>
            <w:tcBorders>
              <w:top w:val="nil"/>
              <w:left w:val="nil"/>
              <w:bottom w:val="single" w:sz="4" w:space="0" w:color="auto"/>
              <w:right w:val="single" w:sz="4" w:space="0" w:color="auto"/>
            </w:tcBorders>
            <w:shd w:val="clear" w:color="auto" w:fill="auto"/>
            <w:vAlign w:val="center"/>
            <w:hideMark/>
          </w:tcPr>
          <w:p w:rsidR="001E06BD" w:rsidRPr="00273B1D" w:rsidRDefault="001E06BD" w:rsidP="001E06BD">
            <w:pPr>
              <w:spacing w:after="0" w:line="240" w:lineRule="auto"/>
              <w:jc w:val="center"/>
              <w:rPr>
                <w:rFonts w:ascii="Times New Roman" w:hAnsi="Times New Roman"/>
                <w:sz w:val="28"/>
                <w:szCs w:val="28"/>
              </w:rPr>
            </w:pPr>
            <w:r>
              <w:rPr>
                <w:rFonts w:ascii="Times New Roman" w:hAnsi="Times New Roman"/>
                <w:sz w:val="28"/>
                <w:szCs w:val="28"/>
              </w:rPr>
              <w:t xml:space="preserve">Натрий-102 энзиматич. колометрическим методом по конечной точке, 2*10 на 66 определений. </w:t>
            </w:r>
          </w:p>
        </w:tc>
        <w:tc>
          <w:tcPr>
            <w:tcW w:w="956" w:type="dxa"/>
            <w:tcBorders>
              <w:top w:val="nil"/>
              <w:left w:val="nil"/>
              <w:bottom w:val="single" w:sz="4" w:space="0" w:color="auto"/>
              <w:right w:val="single" w:sz="4" w:space="0" w:color="auto"/>
            </w:tcBorders>
            <w:shd w:val="clear" w:color="auto" w:fill="auto"/>
            <w:vAlign w:val="center"/>
            <w:hideMark/>
          </w:tcPr>
          <w:p w:rsidR="001E06BD" w:rsidRPr="002B4A29" w:rsidRDefault="001E06BD" w:rsidP="008A1009">
            <w:pPr>
              <w:spacing w:after="0" w:line="240" w:lineRule="auto"/>
              <w:jc w:val="center"/>
              <w:rPr>
                <w:rFonts w:ascii="Times New Roman" w:hAnsi="Times New Roman"/>
                <w:sz w:val="28"/>
                <w:szCs w:val="28"/>
                <w:lang w:val="kk-KZ"/>
              </w:rPr>
            </w:pPr>
            <w:r>
              <w:rPr>
                <w:rFonts w:ascii="Times New Roman" w:hAnsi="Times New Roman"/>
                <w:sz w:val="28"/>
                <w:szCs w:val="28"/>
                <w:lang w:val="kk-KZ"/>
              </w:rPr>
              <w:t>набор</w:t>
            </w:r>
          </w:p>
        </w:tc>
        <w:tc>
          <w:tcPr>
            <w:tcW w:w="992" w:type="dxa"/>
            <w:tcBorders>
              <w:top w:val="nil"/>
              <w:left w:val="nil"/>
              <w:bottom w:val="single" w:sz="4" w:space="0" w:color="auto"/>
              <w:right w:val="single" w:sz="4" w:space="0" w:color="auto"/>
            </w:tcBorders>
            <w:shd w:val="clear" w:color="000000" w:fill="FFFFFF"/>
            <w:noWrap/>
            <w:vAlign w:val="center"/>
            <w:hideMark/>
          </w:tcPr>
          <w:p w:rsidR="001E06BD" w:rsidRPr="002B4A29" w:rsidRDefault="001E06BD" w:rsidP="008A1009">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1170" w:type="dxa"/>
            <w:tcBorders>
              <w:top w:val="nil"/>
              <w:left w:val="nil"/>
              <w:bottom w:val="single" w:sz="4" w:space="0" w:color="auto"/>
              <w:right w:val="single" w:sz="4" w:space="0" w:color="auto"/>
            </w:tcBorders>
            <w:shd w:val="clear" w:color="000000" w:fill="FFFFFF"/>
            <w:vAlign w:val="center"/>
          </w:tcPr>
          <w:p w:rsidR="001E06BD" w:rsidRPr="002B4A29" w:rsidRDefault="001E06BD" w:rsidP="007D04A3">
            <w:pPr>
              <w:spacing w:after="0" w:line="240" w:lineRule="auto"/>
              <w:jc w:val="center"/>
              <w:rPr>
                <w:rFonts w:ascii="Times New Roman" w:hAnsi="Times New Roman"/>
                <w:sz w:val="28"/>
                <w:szCs w:val="28"/>
                <w:lang w:val="kk-KZ"/>
              </w:rPr>
            </w:pPr>
            <w:r>
              <w:rPr>
                <w:rFonts w:ascii="Times New Roman" w:hAnsi="Times New Roman"/>
                <w:sz w:val="28"/>
                <w:szCs w:val="28"/>
                <w:lang w:val="kk-KZ"/>
              </w:rPr>
              <w:t>17500</w:t>
            </w:r>
          </w:p>
        </w:tc>
        <w:tc>
          <w:tcPr>
            <w:tcW w:w="1276" w:type="dxa"/>
            <w:tcBorders>
              <w:top w:val="nil"/>
              <w:left w:val="nil"/>
              <w:bottom w:val="single" w:sz="4" w:space="0" w:color="auto"/>
              <w:right w:val="single" w:sz="4" w:space="0" w:color="auto"/>
            </w:tcBorders>
            <w:shd w:val="clear" w:color="000000" w:fill="FFFFFF"/>
            <w:vAlign w:val="center"/>
          </w:tcPr>
          <w:p w:rsidR="001E06BD" w:rsidRPr="002B4A29" w:rsidRDefault="001E06BD"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17500</w:t>
            </w:r>
          </w:p>
        </w:tc>
      </w:tr>
      <w:tr w:rsidR="001E06BD" w:rsidRPr="004160D6" w:rsidTr="00E314EB">
        <w:trPr>
          <w:trHeight w:val="279"/>
        </w:trPr>
        <w:tc>
          <w:tcPr>
            <w:tcW w:w="760" w:type="dxa"/>
            <w:tcBorders>
              <w:top w:val="nil"/>
              <w:left w:val="single" w:sz="4" w:space="0" w:color="auto"/>
              <w:bottom w:val="single" w:sz="4" w:space="0" w:color="auto"/>
            </w:tcBorders>
            <w:shd w:val="clear" w:color="auto" w:fill="auto"/>
            <w:noWrap/>
            <w:vAlign w:val="center"/>
            <w:hideMark/>
          </w:tcPr>
          <w:p w:rsidR="001E06BD" w:rsidRPr="00A37B68" w:rsidRDefault="001E06BD" w:rsidP="0065049A">
            <w:pPr>
              <w:rPr>
                <w:sz w:val="28"/>
                <w:szCs w:val="28"/>
                <w:lang w:val="kk-KZ"/>
              </w:rPr>
            </w:pPr>
          </w:p>
        </w:tc>
        <w:tc>
          <w:tcPr>
            <w:tcW w:w="3119" w:type="dxa"/>
            <w:tcBorders>
              <w:top w:val="single" w:sz="4" w:space="0" w:color="auto"/>
              <w:left w:val="nil"/>
              <w:bottom w:val="single" w:sz="4" w:space="0" w:color="auto"/>
            </w:tcBorders>
            <w:shd w:val="clear" w:color="auto" w:fill="auto"/>
            <w:vAlign w:val="center"/>
            <w:hideMark/>
          </w:tcPr>
          <w:p w:rsidR="001E06BD" w:rsidRPr="00A37B68" w:rsidRDefault="001E06BD" w:rsidP="00300F80">
            <w:pPr>
              <w:spacing w:after="0" w:line="240" w:lineRule="auto"/>
              <w:jc w:val="center"/>
              <w:rPr>
                <w:rFonts w:ascii="Times New Roman" w:hAnsi="Times New Roman"/>
                <w:bCs/>
                <w:sz w:val="28"/>
                <w:szCs w:val="28"/>
                <w:lang w:val="kk-KZ"/>
              </w:rPr>
            </w:pPr>
          </w:p>
        </w:tc>
        <w:tc>
          <w:tcPr>
            <w:tcW w:w="11198" w:type="dxa"/>
            <w:gridSpan w:val="5"/>
            <w:tcBorders>
              <w:top w:val="nil"/>
              <w:left w:val="nil"/>
              <w:bottom w:val="single" w:sz="4" w:space="0" w:color="auto"/>
              <w:right w:val="single" w:sz="4" w:space="0" w:color="auto"/>
            </w:tcBorders>
            <w:shd w:val="clear" w:color="auto" w:fill="auto"/>
            <w:vAlign w:val="center"/>
            <w:hideMark/>
          </w:tcPr>
          <w:p w:rsidR="001E06BD" w:rsidRPr="003352A4" w:rsidRDefault="001E06BD" w:rsidP="001E06BD">
            <w:pPr>
              <w:spacing w:after="0" w:line="240" w:lineRule="auto"/>
              <w:rPr>
                <w:rFonts w:ascii="Times New Roman" w:hAnsi="Times New Roman"/>
                <w:b/>
                <w:bCs/>
                <w:sz w:val="28"/>
                <w:szCs w:val="28"/>
              </w:rPr>
            </w:pPr>
            <w:r w:rsidRPr="003352A4">
              <w:rPr>
                <w:rFonts w:ascii="Times New Roman" w:hAnsi="Times New Roman"/>
                <w:b/>
                <w:bCs/>
                <w:sz w:val="28"/>
                <w:szCs w:val="28"/>
              </w:rPr>
              <w:t xml:space="preserve">Итого: </w:t>
            </w:r>
            <w:r>
              <w:rPr>
                <w:rFonts w:ascii="Times New Roman" w:hAnsi="Times New Roman"/>
                <w:b/>
                <w:bCs/>
                <w:sz w:val="28"/>
                <w:szCs w:val="28"/>
              </w:rPr>
              <w:t>55 000</w:t>
            </w:r>
            <w:r w:rsidRPr="003352A4">
              <w:rPr>
                <w:rFonts w:ascii="Times New Roman" w:hAnsi="Times New Roman"/>
                <w:b/>
                <w:bCs/>
                <w:sz w:val="28"/>
                <w:szCs w:val="28"/>
              </w:rPr>
              <w:t xml:space="preserve"> (</w:t>
            </w:r>
            <w:r>
              <w:rPr>
                <w:rFonts w:ascii="Times New Roman" w:hAnsi="Times New Roman"/>
                <w:b/>
                <w:bCs/>
                <w:sz w:val="28"/>
                <w:szCs w:val="28"/>
              </w:rPr>
              <w:t xml:space="preserve">пятьдесят пять </w:t>
            </w:r>
            <w:r w:rsidRPr="003352A4">
              <w:rPr>
                <w:rFonts w:ascii="Times New Roman" w:hAnsi="Times New Roman"/>
                <w:b/>
                <w:bCs/>
                <w:sz w:val="28"/>
                <w:szCs w:val="28"/>
              </w:rPr>
              <w:t>тысяч) тенге 00 тиын</w:t>
            </w:r>
          </w:p>
        </w:tc>
      </w:tr>
    </w:tbl>
    <w:p w:rsidR="00917FBA" w:rsidRPr="00201939" w:rsidRDefault="00917FBA" w:rsidP="00917FBA">
      <w:pPr>
        <w:shd w:val="clear" w:color="auto" w:fill="FFFFFF"/>
        <w:spacing w:after="0"/>
        <w:rPr>
          <w:rStyle w:val="a5"/>
          <w:rFonts w:ascii="Times New Roman" w:hAnsi="Times New Roman"/>
          <w:sz w:val="28"/>
        </w:rPr>
      </w:pPr>
      <w:r w:rsidRPr="00201939">
        <w:rPr>
          <w:rStyle w:val="a5"/>
          <w:rFonts w:ascii="Times New Roman" w:hAnsi="Times New Roman"/>
          <w:sz w:val="28"/>
        </w:rPr>
        <w:t>*Примечание</w:t>
      </w:r>
    </w:p>
    <w:p w:rsidR="00365FFD" w:rsidRPr="0090325F" w:rsidRDefault="00917FBA" w:rsidP="0090325F">
      <w:pPr>
        <w:shd w:val="clear" w:color="auto" w:fill="FFFFFF"/>
        <w:spacing w:after="0"/>
        <w:rPr>
          <w:rStyle w:val="s0"/>
          <w:sz w:val="18"/>
          <w:u w:val="single"/>
        </w:rPr>
      </w:pPr>
      <w:r w:rsidRPr="00201939">
        <w:rPr>
          <w:rStyle w:val="a5"/>
          <w:rFonts w:ascii="Times New Roman" w:hAnsi="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sz w:val="28"/>
          <w:u w:val="single"/>
        </w:rPr>
        <w:t>,</w:t>
      </w:r>
      <w:r w:rsidRPr="00201939">
        <w:rPr>
          <w:rStyle w:val="a5"/>
          <w:rFonts w:ascii="Times New Roman" w:hAnsi="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Pr="00027E5D" w:rsidRDefault="00510525" w:rsidP="00AB4BF7">
      <w:pPr>
        <w:shd w:val="clear" w:color="auto" w:fill="FFFFFF"/>
        <w:spacing w:after="0"/>
        <w:rPr>
          <w:rStyle w:val="a5"/>
          <w:rFonts w:ascii="Times New Roman" w:hAnsi="Times New Roman"/>
          <w:b w:val="0"/>
          <w:sz w:val="28"/>
          <w:lang w:val="kk-KZ"/>
        </w:rPr>
      </w:pPr>
    </w:p>
    <w:p w:rsidR="00B92988" w:rsidRPr="0042536A" w:rsidRDefault="00DE0CB4" w:rsidP="0042536A">
      <w:pPr>
        <w:spacing w:after="0"/>
        <w:ind w:left="8496"/>
        <w:rPr>
          <w:rStyle w:val="s0"/>
          <w:b/>
          <w:lang w:val="kk-KZ"/>
        </w:rPr>
      </w:pPr>
      <w:r>
        <w:rPr>
          <w:rStyle w:val="s0"/>
        </w:rPr>
        <w:t xml:space="preserve"> </w:t>
      </w:r>
      <w:r w:rsidRPr="00A5184C">
        <w:rPr>
          <w:rStyle w:val="s0"/>
          <w:b/>
          <w:sz w:val="28"/>
        </w:rPr>
        <w:t>Приложение №</w:t>
      </w:r>
      <w:r w:rsidR="00C469DC">
        <w:rPr>
          <w:rStyle w:val="s0"/>
          <w:b/>
          <w:sz w:val="28"/>
          <w:lang w:val="kk-KZ"/>
        </w:rPr>
        <w:t>2</w:t>
      </w:r>
    </w:p>
    <w:p w:rsidR="004D6926" w:rsidRPr="00584BF0" w:rsidRDefault="00EB3E04" w:rsidP="00286A29">
      <w:pPr>
        <w:shd w:val="clear" w:color="auto" w:fill="FFFFFF"/>
        <w:spacing w:after="0"/>
        <w:rPr>
          <w:rFonts w:ascii="Times New Roman" w:hAnsi="Times New Roman"/>
          <w:lang w:val="kk-KZ"/>
        </w:rPr>
      </w:pPr>
      <w:r>
        <w:rPr>
          <w:rStyle w:val="s0"/>
        </w:rPr>
        <w:t xml:space="preserve">                                                                        </w:t>
      </w:r>
    </w:p>
    <w:p w:rsidR="00190D28" w:rsidRDefault="00190D28" w:rsidP="0042536A">
      <w:pPr>
        <w:spacing w:after="0"/>
        <w:rPr>
          <w:rFonts w:ascii="Times New Roman" w:hAnsi="Times New Roman"/>
          <w:sz w:val="28"/>
          <w:szCs w:val="28"/>
          <w:lang w:val="kk-KZ"/>
        </w:rPr>
      </w:pPr>
    </w:p>
    <w:p w:rsidR="003E3162" w:rsidRDefault="003E3162" w:rsidP="00190D28">
      <w:pPr>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0" w:type="auto"/>
        <w:tblLook w:val="04A0"/>
      </w:tblPr>
      <w:tblGrid>
        <w:gridCol w:w="675"/>
        <w:gridCol w:w="8364"/>
        <w:gridCol w:w="1949"/>
      </w:tblGrid>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A9A" w:rsidRDefault="00EA3A9A" w:rsidP="004B5FBC">
      <w:pPr>
        <w:spacing w:after="0" w:line="240" w:lineRule="auto"/>
      </w:pPr>
      <w:r>
        <w:separator/>
      </w:r>
    </w:p>
  </w:endnote>
  <w:endnote w:type="continuationSeparator" w:id="1">
    <w:p w:rsidR="00EA3A9A" w:rsidRDefault="00EA3A9A"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A9A" w:rsidRDefault="00EA3A9A" w:rsidP="004B5FBC">
      <w:pPr>
        <w:spacing w:after="0" w:line="240" w:lineRule="auto"/>
      </w:pPr>
      <w:r>
        <w:separator/>
      </w:r>
    </w:p>
  </w:footnote>
  <w:footnote w:type="continuationSeparator" w:id="1">
    <w:p w:rsidR="00EA3A9A" w:rsidRDefault="00EA3A9A"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5"/>
  </w:num>
  <w:num w:numId="3">
    <w:abstractNumId w:val="2"/>
  </w:num>
  <w:num w:numId="4">
    <w:abstractNumId w:val="1"/>
  </w:num>
  <w:num w:numId="5">
    <w:abstractNumId w:val="0"/>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EC9"/>
    <w:rsid w:val="00027765"/>
    <w:rsid w:val="00027E5D"/>
    <w:rsid w:val="00034A2E"/>
    <w:rsid w:val="00041DBF"/>
    <w:rsid w:val="000430AC"/>
    <w:rsid w:val="00044B10"/>
    <w:rsid w:val="00047104"/>
    <w:rsid w:val="00052342"/>
    <w:rsid w:val="00052C29"/>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8C9"/>
    <w:rsid w:val="00095651"/>
    <w:rsid w:val="00096119"/>
    <w:rsid w:val="000A5D12"/>
    <w:rsid w:val="000A7C81"/>
    <w:rsid w:val="000A7E9E"/>
    <w:rsid w:val="000B1B68"/>
    <w:rsid w:val="000B29F7"/>
    <w:rsid w:val="000B38A6"/>
    <w:rsid w:val="000B4A69"/>
    <w:rsid w:val="000B6272"/>
    <w:rsid w:val="000C42E9"/>
    <w:rsid w:val="000C60B3"/>
    <w:rsid w:val="000D18ED"/>
    <w:rsid w:val="000D2345"/>
    <w:rsid w:val="000D3CE2"/>
    <w:rsid w:val="000D4BEB"/>
    <w:rsid w:val="000E48DD"/>
    <w:rsid w:val="000E5F17"/>
    <w:rsid w:val="000E6979"/>
    <w:rsid w:val="000F1812"/>
    <w:rsid w:val="000F1F7E"/>
    <w:rsid w:val="000F2192"/>
    <w:rsid w:val="000F5801"/>
    <w:rsid w:val="000F5CC5"/>
    <w:rsid w:val="0011172D"/>
    <w:rsid w:val="00111CE1"/>
    <w:rsid w:val="00115F4C"/>
    <w:rsid w:val="00116A2F"/>
    <w:rsid w:val="00117E3D"/>
    <w:rsid w:val="00120E3E"/>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2C72"/>
    <w:rsid w:val="001A5DEB"/>
    <w:rsid w:val="001A6985"/>
    <w:rsid w:val="001B247F"/>
    <w:rsid w:val="001B4D8F"/>
    <w:rsid w:val="001C6D29"/>
    <w:rsid w:val="001C71F0"/>
    <w:rsid w:val="001D1415"/>
    <w:rsid w:val="001D3633"/>
    <w:rsid w:val="001D3CED"/>
    <w:rsid w:val="001D7B14"/>
    <w:rsid w:val="001D7B25"/>
    <w:rsid w:val="001D7EC6"/>
    <w:rsid w:val="001E06BD"/>
    <w:rsid w:val="001F2412"/>
    <w:rsid w:val="001F681D"/>
    <w:rsid w:val="00201939"/>
    <w:rsid w:val="00202D10"/>
    <w:rsid w:val="0020388C"/>
    <w:rsid w:val="0020414F"/>
    <w:rsid w:val="002046A2"/>
    <w:rsid w:val="00205AFD"/>
    <w:rsid w:val="0021481D"/>
    <w:rsid w:val="00217FA5"/>
    <w:rsid w:val="002208A9"/>
    <w:rsid w:val="00221030"/>
    <w:rsid w:val="00232717"/>
    <w:rsid w:val="002402DC"/>
    <w:rsid w:val="0025097A"/>
    <w:rsid w:val="00250B99"/>
    <w:rsid w:val="00251B69"/>
    <w:rsid w:val="00252CDC"/>
    <w:rsid w:val="0025329F"/>
    <w:rsid w:val="00254088"/>
    <w:rsid w:val="002548F4"/>
    <w:rsid w:val="0025539F"/>
    <w:rsid w:val="00256B3B"/>
    <w:rsid w:val="002610CD"/>
    <w:rsid w:val="002614F4"/>
    <w:rsid w:val="002616AC"/>
    <w:rsid w:val="00262B6D"/>
    <w:rsid w:val="0026340F"/>
    <w:rsid w:val="00264697"/>
    <w:rsid w:val="0027059B"/>
    <w:rsid w:val="00270931"/>
    <w:rsid w:val="00270C80"/>
    <w:rsid w:val="00273B1D"/>
    <w:rsid w:val="0027496E"/>
    <w:rsid w:val="0027577B"/>
    <w:rsid w:val="00280A16"/>
    <w:rsid w:val="00286979"/>
    <w:rsid w:val="00286A29"/>
    <w:rsid w:val="00286D6E"/>
    <w:rsid w:val="0029171F"/>
    <w:rsid w:val="00293259"/>
    <w:rsid w:val="00295BA8"/>
    <w:rsid w:val="00297683"/>
    <w:rsid w:val="002A0738"/>
    <w:rsid w:val="002A13AC"/>
    <w:rsid w:val="002A362E"/>
    <w:rsid w:val="002A3820"/>
    <w:rsid w:val="002A43C9"/>
    <w:rsid w:val="002A43FF"/>
    <w:rsid w:val="002A7753"/>
    <w:rsid w:val="002B4A29"/>
    <w:rsid w:val="002B6632"/>
    <w:rsid w:val="002C29AC"/>
    <w:rsid w:val="002C45AD"/>
    <w:rsid w:val="002D06A6"/>
    <w:rsid w:val="002D24E6"/>
    <w:rsid w:val="002D61B9"/>
    <w:rsid w:val="002E1966"/>
    <w:rsid w:val="002E1FDF"/>
    <w:rsid w:val="002E4DEA"/>
    <w:rsid w:val="002E7F71"/>
    <w:rsid w:val="002F0FBE"/>
    <w:rsid w:val="002F230C"/>
    <w:rsid w:val="002F3605"/>
    <w:rsid w:val="002F54CB"/>
    <w:rsid w:val="00300F30"/>
    <w:rsid w:val="00300F80"/>
    <w:rsid w:val="00301811"/>
    <w:rsid w:val="00301D55"/>
    <w:rsid w:val="00301FCD"/>
    <w:rsid w:val="0030348D"/>
    <w:rsid w:val="00305974"/>
    <w:rsid w:val="003121B0"/>
    <w:rsid w:val="00315512"/>
    <w:rsid w:val="0031675E"/>
    <w:rsid w:val="0031784C"/>
    <w:rsid w:val="003206B3"/>
    <w:rsid w:val="00320D73"/>
    <w:rsid w:val="00321006"/>
    <w:rsid w:val="00325EBB"/>
    <w:rsid w:val="00334753"/>
    <w:rsid w:val="003352A4"/>
    <w:rsid w:val="00335F97"/>
    <w:rsid w:val="00337692"/>
    <w:rsid w:val="00340B2D"/>
    <w:rsid w:val="00342F7F"/>
    <w:rsid w:val="00347253"/>
    <w:rsid w:val="00352D3C"/>
    <w:rsid w:val="00356F8E"/>
    <w:rsid w:val="00357EE0"/>
    <w:rsid w:val="00360145"/>
    <w:rsid w:val="00362189"/>
    <w:rsid w:val="00362BDB"/>
    <w:rsid w:val="00363303"/>
    <w:rsid w:val="0036517E"/>
    <w:rsid w:val="00365FFD"/>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B70FE"/>
    <w:rsid w:val="003D2EF0"/>
    <w:rsid w:val="003E110F"/>
    <w:rsid w:val="003E2B63"/>
    <w:rsid w:val="003E3162"/>
    <w:rsid w:val="003F142D"/>
    <w:rsid w:val="003F6E90"/>
    <w:rsid w:val="00401915"/>
    <w:rsid w:val="0040416D"/>
    <w:rsid w:val="00405D02"/>
    <w:rsid w:val="0041271D"/>
    <w:rsid w:val="00414C22"/>
    <w:rsid w:val="004160D6"/>
    <w:rsid w:val="00416EC7"/>
    <w:rsid w:val="00417643"/>
    <w:rsid w:val="00424F35"/>
    <w:rsid w:val="0042536A"/>
    <w:rsid w:val="00425E53"/>
    <w:rsid w:val="004304D2"/>
    <w:rsid w:val="004338E4"/>
    <w:rsid w:val="004470F1"/>
    <w:rsid w:val="004536E9"/>
    <w:rsid w:val="0046298F"/>
    <w:rsid w:val="0046353B"/>
    <w:rsid w:val="0046397E"/>
    <w:rsid w:val="00470862"/>
    <w:rsid w:val="00476784"/>
    <w:rsid w:val="00481FB1"/>
    <w:rsid w:val="00486FC8"/>
    <w:rsid w:val="00487487"/>
    <w:rsid w:val="004907CF"/>
    <w:rsid w:val="0049190D"/>
    <w:rsid w:val="00492578"/>
    <w:rsid w:val="00492C4D"/>
    <w:rsid w:val="004937F0"/>
    <w:rsid w:val="004A1AFE"/>
    <w:rsid w:val="004A3940"/>
    <w:rsid w:val="004A3E18"/>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66CE"/>
    <w:rsid w:val="004E6B14"/>
    <w:rsid w:val="004F611B"/>
    <w:rsid w:val="004F7C10"/>
    <w:rsid w:val="00500A06"/>
    <w:rsid w:val="00501D4B"/>
    <w:rsid w:val="00502927"/>
    <w:rsid w:val="00506573"/>
    <w:rsid w:val="00510525"/>
    <w:rsid w:val="00510FF1"/>
    <w:rsid w:val="00516DEC"/>
    <w:rsid w:val="00520EC3"/>
    <w:rsid w:val="005232C6"/>
    <w:rsid w:val="005233FB"/>
    <w:rsid w:val="00525EEE"/>
    <w:rsid w:val="00530F03"/>
    <w:rsid w:val="00532728"/>
    <w:rsid w:val="00534293"/>
    <w:rsid w:val="0054500F"/>
    <w:rsid w:val="00545E1C"/>
    <w:rsid w:val="005515F4"/>
    <w:rsid w:val="00552BDD"/>
    <w:rsid w:val="0055545E"/>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471E"/>
    <w:rsid w:val="005D19A6"/>
    <w:rsid w:val="005D66E1"/>
    <w:rsid w:val="005E5904"/>
    <w:rsid w:val="005E6126"/>
    <w:rsid w:val="005F50A6"/>
    <w:rsid w:val="005F61CF"/>
    <w:rsid w:val="00600977"/>
    <w:rsid w:val="0060187F"/>
    <w:rsid w:val="00604E27"/>
    <w:rsid w:val="00610F84"/>
    <w:rsid w:val="00620E79"/>
    <w:rsid w:val="00625EE3"/>
    <w:rsid w:val="00626AF3"/>
    <w:rsid w:val="00642952"/>
    <w:rsid w:val="0064624D"/>
    <w:rsid w:val="0065049A"/>
    <w:rsid w:val="006519AA"/>
    <w:rsid w:val="00656585"/>
    <w:rsid w:val="00660C07"/>
    <w:rsid w:val="00661CA9"/>
    <w:rsid w:val="0066452D"/>
    <w:rsid w:val="006663B4"/>
    <w:rsid w:val="00666C0D"/>
    <w:rsid w:val="00670E5B"/>
    <w:rsid w:val="006716E4"/>
    <w:rsid w:val="006748FE"/>
    <w:rsid w:val="00674EBE"/>
    <w:rsid w:val="00675626"/>
    <w:rsid w:val="00676F79"/>
    <w:rsid w:val="00684BEB"/>
    <w:rsid w:val="00684F8A"/>
    <w:rsid w:val="006854A1"/>
    <w:rsid w:val="006855AB"/>
    <w:rsid w:val="0068758C"/>
    <w:rsid w:val="006907FB"/>
    <w:rsid w:val="006914C5"/>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54CF"/>
    <w:rsid w:val="00716378"/>
    <w:rsid w:val="0071642C"/>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D04A3"/>
    <w:rsid w:val="007D4C65"/>
    <w:rsid w:val="007D7AAF"/>
    <w:rsid w:val="007D7D79"/>
    <w:rsid w:val="007E26C4"/>
    <w:rsid w:val="007E3614"/>
    <w:rsid w:val="007F0C3A"/>
    <w:rsid w:val="00806995"/>
    <w:rsid w:val="00806AAC"/>
    <w:rsid w:val="00807F30"/>
    <w:rsid w:val="00810B1A"/>
    <w:rsid w:val="00820BC4"/>
    <w:rsid w:val="00821156"/>
    <w:rsid w:val="00823260"/>
    <w:rsid w:val="00825972"/>
    <w:rsid w:val="00826782"/>
    <w:rsid w:val="00826C40"/>
    <w:rsid w:val="00833B8D"/>
    <w:rsid w:val="00833BE8"/>
    <w:rsid w:val="008351E1"/>
    <w:rsid w:val="00841ACB"/>
    <w:rsid w:val="00847A96"/>
    <w:rsid w:val="00850CA5"/>
    <w:rsid w:val="008549F9"/>
    <w:rsid w:val="00854E11"/>
    <w:rsid w:val="00860B84"/>
    <w:rsid w:val="00862A59"/>
    <w:rsid w:val="008631C9"/>
    <w:rsid w:val="0086569D"/>
    <w:rsid w:val="008666BE"/>
    <w:rsid w:val="00870170"/>
    <w:rsid w:val="00870ACC"/>
    <w:rsid w:val="008712D8"/>
    <w:rsid w:val="008718D9"/>
    <w:rsid w:val="00873779"/>
    <w:rsid w:val="00882BDA"/>
    <w:rsid w:val="0088373E"/>
    <w:rsid w:val="00885789"/>
    <w:rsid w:val="00886F3B"/>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8F3E5F"/>
    <w:rsid w:val="008F7A70"/>
    <w:rsid w:val="00900BC9"/>
    <w:rsid w:val="0090325F"/>
    <w:rsid w:val="00903C85"/>
    <w:rsid w:val="00911DAA"/>
    <w:rsid w:val="009136F7"/>
    <w:rsid w:val="00914B14"/>
    <w:rsid w:val="00915289"/>
    <w:rsid w:val="009155F8"/>
    <w:rsid w:val="00917FBA"/>
    <w:rsid w:val="009240D0"/>
    <w:rsid w:val="009243DC"/>
    <w:rsid w:val="0092554E"/>
    <w:rsid w:val="00926B2D"/>
    <w:rsid w:val="00927ECF"/>
    <w:rsid w:val="0093191D"/>
    <w:rsid w:val="00937B95"/>
    <w:rsid w:val="00941712"/>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0506"/>
    <w:rsid w:val="009E129A"/>
    <w:rsid w:val="009E1EDD"/>
    <w:rsid w:val="009F0622"/>
    <w:rsid w:val="009F3C3A"/>
    <w:rsid w:val="009F5ADF"/>
    <w:rsid w:val="009F662B"/>
    <w:rsid w:val="00A0378E"/>
    <w:rsid w:val="00A06BD5"/>
    <w:rsid w:val="00A16AEE"/>
    <w:rsid w:val="00A23208"/>
    <w:rsid w:val="00A264D6"/>
    <w:rsid w:val="00A26D02"/>
    <w:rsid w:val="00A3200F"/>
    <w:rsid w:val="00A37B68"/>
    <w:rsid w:val="00A47EA3"/>
    <w:rsid w:val="00A5184C"/>
    <w:rsid w:val="00A5608E"/>
    <w:rsid w:val="00A57471"/>
    <w:rsid w:val="00A624E3"/>
    <w:rsid w:val="00A62A45"/>
    <w:rsid w:val="00A63812"/>
    <w:rsid w:val="00A71BDD"/>
    <w:rsid w:val="00A73989"/>
    <w:rsid w:val="00A73A97"/>
    <w:rsid w:val="00A73F4A"/>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36D9A"/>
    <w:rsid w:val="00B40E69"/>
    <w:rsid w:val="00B41175"/>
    <w:rsid w:val="00B50440"/>
    <w:rsid w:val="00B515DC"/>
    <w:rsid w:val="00B56094"/>
    <w:rsid w:val="00B5618B"/>
    <w:rsid w:val="00B57013"/>
    <w:rsid w:val="00B57C01"/>
    <w:rsid w:val="00B61648"/>
    <w:rsid w:val="00B65980"/>
    <w:rsid w:val="00B65A34"/>
    <w:rsid w:val="00B66AEE"/>
    <w:rsid w:val="00B66E97"/>
    <w:rsid w:val="00B71A13"/>
    <w:rsid w:val="00B7481A"/>
    <w:rsid w:val="00B778CA"/>
    <w:rsid w:val="00B77F3F"/>
    <w:rsid w:val="00B82EF7"/>
    <w:rsid w:val="00B854D0"/>
    <w:rsid w:val="00B90FB1"/>
    <w:rsid w:val="00B92919"/>
    <w:rsid w:val="00B92988"/>
    <w:rsid w:val="00B94E68"/>
    <w:rsid w:val="00B95734"/>
    <w:rsid w:val="00B9639A"/>
    <w:rsid w:val="00B97D7F"/>
    <w:rsid w:val="00BA1637"/>
    <w:rsid w:val="00BA4CA3"/>
    <w:rsid w:val="00BB23AB"/>
    <w:rsid w:val="00BB27B6"/>
    <w:rsid w:val="00BB5AE6"/>
    <w:rsid w:val="00BB6C02"/>
    <w:rsid w:val="00BC6488"/>
    <w:rsid w:val="00BC65A6"/>
    <w:rsid w:val="00BD0521"/>
    <w:rsid w:val="00BD0A9F"/>
    <w:rsid w:val="00BD5065"/>
    <w:rsid w:val="00BD7E57"/>
    <w:rsid w:val="00BE0AF9"/>
    <w:rsid w:val="00BE0C06"/>
    <w:rsid w:val="00BE6C3A"/>
    <w:rsid w:val="00BF19BE"/>
    <w:rsid w:val="00C01824"/>
    <w:rsid w:val="00C0268D"/>
    <w:rsid w:val="00C05464"/>
    <w:rsid w:val="00C055F7"/>
    <w:rsid w:val="00C104B7"/>
    <w:rsid w:val="00C1227B"/>
    <w:rsid w:val="00C15566"/>
    <w:rsid w:val="00C16286"/>
    <w:rsid w:val="00C16BB6"/>
    <w:rsid w:val="00C17236"/>
    <w:rsid w:val="00C17C17"/>
    <w:rsid w:val="00C2031A"/>
    <w:rsid w:val="00C221B0"/>
    <w:rsid w:val="00C26C91"/>
    <w:rsid w:val="00C274F6"/>
    <w:rsid w:val="00C27969"/>
    <w:rsid w:val="00C31541"/>
    <w:rsid w:val="00C32B4D"/>
    <w:rsid w:val="00C42727"/>
    <w:rsid w:val="00C452E1"/>
    <w:rsid w:val="00C469DC"/>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D639D"/>
    <w:rsid w:val="00CE6486"/>
    <w:rsid w:val="00CE6B21"/>
    <w:rsid w:val="00CE7CBA"/>
    <w:rsid w:val="00CE7CD4"/>
    <w:rsid w:val="00CF0482"/>
    <w:rsid w:val="00CF0B6F"/>
    <w:rsid w:val="00CF218C"/>
    <w:rsid w:val="00CF2424"/>
    <w:rsid w:val="00CF3357"/>
    <w:rsid w:val="00D0047E"/>
    <w:rsid w:val="00D03B32"/>
    <w:rsid w:val="00D10C93"/>
    <w:rsid w:val="00D147E1"/>
    <w:rsid w:val="00D231BB"/>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292A"/>
    <w:rsid w:val="00DD3EDB"/>
    <w:rsid w:val="00DD5232"/>
    <w:rsid w:val="00DE0CB4"/>
    <w:rsid w:val="00DE4FF1"/>
    <w:rsid w:val="00E0130C"/>
    <w:rsid w:val="00E0385C"/>
    <w:rsid w:val="00E053C0"/>
    <w:rsid w:val="00E23F14"/>
    <w:rsid w:val="00E314EB"/>
    <w:rsid w:val="00E328CA"/>
    <w:rsid w:val="00E33D26"/>
    <w:rsid w:val="00E353FA"/>
    <w:rsid w:val="00E41829"/>
    <w:rsid w:val="00E45119"/>
    <w:rsid w:val="00E466BE"/>
    <w:rsid w:val="00E47ABA"/>
    <w:rsid w:val="00E61B2B"/>
    <w:rsid w:val="00E648DA"/>
    <w:rsid w:val="00E670A5"/>
    <w:rsid w:val="00E76119"/>
    <w:rsid w:val="00E7692F"/>
    <w:rsid w:val="00E83AAD"/>
    <w:rsid w:val="00E85F04"/>
    <w:rsid w:val="00E919C0"/>
    <w:rsid w:val="00E91CFE"/>
    <w:rsid w:val="00E948F7"/>
    <w:rsid w:val="00EA02A3"/>
    <w:rsid w:val="00EA3A05"/>
    <w:rsid w:val="00EA3A9A"/>
    <w:rsid w:val="00EA4CF5"/>
    <w:rsid w:val="00EA5A81"/>
    <w:rsid w:val="00EB3E04"/>
    <w:rsid w:val="00EB4B5C"/>
    <w:rsid w:val="00EC2FCD"/>
    <w:rsid w:val="00EC4845"/>
    <w:rsid w:val="00EC4C04"/>
    <w:rsid w:val="00ED071A"/>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428F0"/>
    <w:rsid w:val="00F44D4F"/>
    <w:rsid w:val="00F559CE"/>
    <w:rsid w:val="00F566B8"/>
    <w:rsid w:val="00F603FA"/>
    <w:rsid w:val="00F6060C"/>
    <w:rsid w:val="00F60CC5"/>
    <w:rsid w:val="00F61031"/>
    <w:rsid w:val="00F638C8"/>
    <w:rsid w:val="00F70867"/>
    <w:rsid w:val="00F70FAF"/>
    <w:rsid w:val="00F71C29"/>
    <w:rsid w:val="00F75744"/>
    <w:rsid w:val="00F83082"/>
    <w:rsid w:val="00F94519"/>
    <w:rsid w:val="00F96695"/>
    <w:rsid w:val="00FA1DC5"/>
    <w:rsid w:val="00FA1E93"/>
    <w:rsid w:val="00FA2B5E"/>
    <w:rsid w:val="00FB0A2F"/>
    <w:rsid w:val="00FB33ED"/>
    <w:rsid w:val="00FB51C0"/>
    <w:rsid w:val="00FC0224"/>
    <w:rsid w:val="00FC35B9"/>
    <w:rsid w:val="00FC4BED"/>
    <w:rsid w:val="00FC6FBD"/>
    <w:rsid w:val="00FD199B"/>
    <w:rsid w:val="00FD3701"/>
    <w:rsid w:val="00FD51EB"/>
    <w:rsid w:val="00FE04FA"/>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06398-33F6-410A-84A7-97352987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8</Pages>
  <Words>2585</Words>
  <Characters>14738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17289</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cp:lastPrinted>2018-05-29T03:45:00Z</cp:lastPrinted>
  <dcterms:created xsi:type="dcterms:W3CDTF">2019-04-22T11:16:00Z</dcterms:created>
  <dcterms:modified xsi:type="dcterms:W3CDTF">2019-09-17T05:30:00Z</dcterms:modified>
</cp:coreProperties>
</file>